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A3D" w:rsidRDefault="00D74A3D" w:rsidP="00D74A3D">
      <w:pPr>
        <w:pStyle w:val="Default"/>
      </w:pPr>
    </w:p>
    <w:p w:rsidR="00A31B54" w:rsidRDefault="0064370C" w:rsidP="0064370C">
      <w:pPr>
        <w:pStyle w:val="Default"/>
        <w:jc w:val="center"/>
        <w:rPr>
          <w:rFonts w:ascii="Times New Roman" w:hAnsi="Times New Roman" w:cs="Times New Roman"/>
          <w:b/>
          <w:bCs/>
          <w:sz w:val="22"/>
          <w:szCs w:val="22"/>
        </w:rPr>
      </w:pPr>
      <w:r w:rsidRPr="0064370C">
        <w:rPr>
          <w:rFonts w:ascii="Times New Roman" w:hAnsi="Times New Roman" w:cs="Times New Roman"/>
          <w:b/>
          <w:i/>
          <w:sz w:val="22"/>
          <w:szCs w:val="22"/>
        </w:rPr>
        <w:t>Outliers: The Story of Success</w:t>
      </w:r>
      <w:r>
        <w:rPr>
          <w:rFonts w:ascii="Times New Roman" w:hAnsi="Times New Roman" w:cs="Times New Roman"/>
          <w:i/>
          <w:sz w:val="22"/>
          <w:szCs w:val="22"/>
        </w:rPr>
        <w:t xml:space="preserve"> </w:t>
      </w:r>
      <w:r>
        <w:rPr>
          <w:rFonts w:ascii="Times New Roman" w:hAnsi="Times New Roman" w:cs="Times New Roman"/>
          <w:bCs/>
          <w:sz w:val="22"/>
          <w:szCs w:val="22"/>
        </w:rPr>
        <w:t>b</w:t>
      </w:r>
      <w:r w:rsidR="00D74A3D" w:rsidRPr="0064370C">
        <w:rPr>
          <w:rFonts w:ascii="Times New Roman" w:hAnsi="Times New Roman" w:cs="Times New Roman"/>
          <w:bCs/>
          <w:sz w:val="22"/>
          <w:szCs w:val="22"/>
        </w:rPr>
        <w:t>y Malcolm Gladwell</w:t>
      </w:r>
      <w:r w:rsidR="00D74A3D" w:rsidRPr="00046058">
        <w:rPr>
          <w:rFonts w:ascii="Times New Roman" w:hAnsi="Times New Roman" w:cs="Times New Roman"/>
          <w:b/>
          <w:bCs/>
          <w:sz w:val="22"/>
          <w:szCs w:val="22"/>
        </w:rPr>
        <w:t xml:space="preserve"> </w:t>
      </w:r>
      <w:r w:rsidR="00EE290D">
        <w:rPr>
          <w:rFonts w:ascii="Times New Roman" w:hAnsi="Times New Roman" w:cs="Times New Roman"/>
          <w:b/>
          <w:bCs/>
          <w:sz w:val="22"/>
          <w:szCs w:val="22"/>
        </w:rPr>
        <w:t xml:space="preserve"> (Revised “A”)</w:t>
      </w:r>
    </w:p>
    <w:p w:rsidR="00EE290D" w:rsidRPr="0064370C" w:rsidRDefault="00EE290D" w:rsidP="0064370C">
      <w:pPr>
        <w:pStyle w:val="Default"/>
        <w:jc w:val="center"/>
        <w:rPr>
          <w:rFonts w:ascii="Times New Roman" w:hAnsi="Times New Roman" w:cs="Times New Roman"/>
          <w:i/>
          <w:sz w:val="22"/>
          <w:szCs w:val="22"/>
        </w:rPr>
      </w:pPr>
    </w:p>
    <w:p w:rsidR="00A31B54" w:rsidRPr="00EE5975" w:rsidRDefault="00A31B54" w:rsidP="00EE5975">
      <w:pPr>
        <w:pStyle w:val="Default"/>
        <w:rPr>
          <w:rFonts w:ascii="Times New Roman" w:hAnsi="Times New Roman" w:cs="Times New Roman"/>
          <w:bCs/>
          <w:sz w:val="22"/>
          <w:szCs w:val="22"/>
        </w:rPr>
      </w:pPr>
      <w:r>
        <w:rPr>
          <w:rFonts w:ascii="Times New Roman" w:hAnsi="Times New Roman" w:cs="Times New Roman"/>
          <w:b/>
          <w:bCs/>
          <w:sz w:val="22"/>
          <w:szCs w:val="22"/>
        </w:rPr>
        <w:t>(Directions)</w:t>
      </w:r>
      <w:r w:rsidRPr="00A31B54">
        <w:rPr>
          <w:rFonts w:ascii="Times New Roman" w:hAnsi="Times New Roman" w:cs="Times New Roman"/>
          <w:b/>
          <w:bCs/>
          <w:sz w:val="22"/>
          <w:szCs w:val="22"/>
        </w:rPr>
        <w:t xml:space="preserve"> </w:t>
      </w:r>
      <w:r w:rsidR="00EE5975" w:rsidRPr="00EE5975">
        <w:rPr>
          <w:rFonts w:ascii="Times New Roman" w:hAnsi="Times New Roman" w:cs="Times New Roman"/>
          <w:bCs/>
          <w:sz w:val="22"/>
          <w:szCs w:val="22"/>
        </w:rPr>
        <w:t xml:space="preserve">There only needs to be one document completed for each group. Make sure each person’s name is on the document. Be sure that the information in the document is reflective of what you want turned in for the group. </w:t>
      </w:r>
      <w:r w:rsidR="00444112">
        <w:rPr>
          <w:rFonts w:ascii="Times New Roman" w:hAnsi="Times New Roman" w:cs="Times New Roman"/>
          <w:bCs/>
          <w:sz w:val="22"/>
          <w:szCs w:val="22"/>
        </w:rPr>
        <w:t>If</w:t>
      </w:r>
      <w:r w:rsidR="00EE5975" w:rsidRPr="00EE5975">
        <w:rPr>
          <w:rFonts w:ascii="Times New Roman" w:hAnsi="Times New Roman" w:cs="Times New Roman"/>
          <w:bCs/>
          <w:sz w:val="22"/>
          <w:szCs w:val="22"/>
        </w:rPr>
        <w:t xml:space="preserve"> you aren’t </w:t>
      </w:r>
      <w:r w:rsidR="00444112">
        <w:rPr>
          <w:rFonts w:ascii="Times New Roman" w:hAnsi="Times New Roman" w:cs="Times New Roman"/>
          <w:bCs/>
          <w:sz w:val="22"/>
          <w:szCs w:val="22"/>
        </w:rPr>
        <w:t>completely on-</w:t>
      </w:r>
      <w:r w:rsidR="00EE5975" w:rsidRPr="00EE5975">
        <w:rPr>
          <w:rFonts w:ascii="Times New Roman" w:hAnsi="Times New Roman" w:cs="Times New Roman"/>
          <w:bCs/>
          <w:sz w:val="22"/>
          <w:szCs w:val="22"/>
        </w:rPr>
        <w:t>task for these assignments, you will be pulled out of your group and it will be an individual assignment f</w:t>
      </w:r>
      <w:r w:rsidR="009D2B3E">
        <w:rPr>
          <w:rFonts w:ascii="Times New Roman" w:hAnsi="Times New Roman" w:cs="Times New Roman"/>
          <w:bCs/>
          <w:sz w:val="22"/>
          <w:szCs w:val="22"/>
        </w:rPr>
        <w:t>or you</w:t>
      </w:r>
      <w:r>
        <w:rPr>
          <w:rFonts w:ascii="Calibri" w:eastAsia="Calibri" w:hAnsi="Calibri" w:cs="Calibri"/>
        </w:rPr>
        <w:t xml:space="preserve">. </w:t>
      </w:r>
    </w:p>
    <w:p w:rsidR="001F4D2B" w:rsidRDefault="001F4D2B"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0"/>
          <w:szCs w:val="20"/>
        </w:rPr>
      </w:pPr>
    </w:p>
    <w:p w:rsidR="00193127" w:rsidRPr="00493F39" w:rsidRDefault="00193127"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sz w:val="22"/>
          <w:szCs w:val="22"/>
        </w:rPr>
      </w:pPr>
      <w:r w:rsidRPr="00444112">
        <w:rPr>
          <w:rFonts w:ascii="Times New Roman" w:hAnsi="Times New Roman"/>
          <w:b/>
          <w:i/>
          <w:sz w:val="22"/>
          <w:szCs w:val="22"/>
        </w:rPr>
        <w:t>Outlier is a scientific term to describe things or phenomena that lie outside normal experience. In the summer, in Paris, we expect most days to be somewhere between warm and very hot. But imagine if you had a day in the middle of August where the temperature fell below freezing. That day would be outlier. And while we have a very good understanding of why summer days in Paris are warm or hot, we know a good deal less about why a summer day in Paris might be freezing cold. In this book I’m interested in people who are outliers—in men and women who, for one reason or another, are so accomplished and so extraordinary and so outside of ordinary experience that they are as puzzling to the rest of us as a cold day in August.</w:t>
      </w:r>
      <w:r w:rsidR="00493F39" w:rsidRPr="00444112">
        <w:rPr>
          <w:rFonts w:ascii="Times New Roman" w:hAnsi="Times New Roman"/>
          <w:b/>
          <w:i/>
          <w:sz w:val="22"/>
          <w:szCs w:val="22"/>
        </w:rPr>
        <w:tab/>
      </w:r>
      <w:r w:rsidR="00493F39">
        <w:rPr>
          <w:rFonts w:ascii="Times New Roman" w:hAnsi="Times New Roman"/>
          <w:i/>
          <w:sz w:val="22"/>
          <w:szCs w:val="22"/>
        </w:rPr>
        <w:tab/>
      </w:r>
      <w:r w:rsidR="002A47A5">
        <w:rPr>
          <w:rFonts w:ascii="Times New Roman" w:hAnsi="Times New Roman"/>
          <w:sz w:val="22"/>
          <w:szCs w:val="22"/>
        </w:rPr>
        <w:tab/>
      </w:r>
      <w:r w:rsidRPr="00046058">
        <w:rPr>
          <w:rFonts w:ascii="Times New Roman" w:hAnsi="Times New Roman"/>
          <w:sz w:val="22"/>
          <w:szCs w:val="22"/>
        </w:rPr>
        <w:t>-Malcolm Gladwell</w:t>
      </w:r>
    </w:p>
    <w:p w:rsidR="003962DF" w:rsidRDefault="003962DF" w:rsidP="003962D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3962DF" w:rsidRDefault="003962DF" w:rsidP="003962D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Introduction</w:t>
      </w:r>
      <w:r w:rsidRPr="001F4D2B">
        <w:rPr>
          <w:rFonts w:ascii="Times New Roman" w:hAnsi="Times New Roman"/>
          <w:b/>
          <w:i/>
          <w:sz w:val="22"/>
          <w:szCs w:val="22"/>
        </w:rPr>
        <w:t>: The Roseto Mystery</w:t>
      </w:r>
    </w:p>
    <w:p w:rsidR="003962DF" w:rsidRPr="001F4D2B" w:rsidRDefault="003962DF" w:rsidP="001F4D2B">
      <w:pPr>
        <w:pStyle w:val="ListParagraph"/>
        <w:numPr>
          <w:ilvl w:val="0"/>
          <w:numId w:val="16"/>
        </w:numPr>
        <w:rPr>
          <w:rFonts w:ascii="Times New Roman" w:hAnsi="Times New Roman"/>
          <w:sz w:val="22"/>
          <w:szCs w:val="22"/>
        </w:rPr>
      </w:pPr>
      <w:r w:rsidRPr="001F4D2B">
        <w:rPr>
          <w:rFonts w:ascii="Times New Roman" w:hAnsi="Times New Roman"/>
          <w:sz w:val="22"/>
          <w:szCs w:val="22"/>
        </w:rPr>
        <w:t>Why were the Rosetans in Pennsylvania considered outliers?</w:t>
      </w:r>
    </w:p>
    <w:p w:rsidR="003962DF" w:rsidRDefault="003962DF" w:rsidP="003962DF">
      <w:pPr>
        <w:rPr>
          <w:rFonts w:ascii="Times New Roman" w:hAnsi="Times New Roman"/>
          <w:sz w:val="22"/>
          <w:szCs w:val="22"/>
        </w:rPr>
      </w:pPr>
    </w:p>
    <w:p w:rsidR="003962DF" w:rsidRPr="001F4D2B" w:rsidRDefault="003962DF" w:rsidP="001F4D2B">
      <w:pPr>
        <w:pStyle w:val="ListParagraph"/>
        <w:numPr>
          <w:ilvl w:val="0"/>
          <w:numId w:val="16"/>
        </w:numPr>
        <w:rPr>
          <w:rFonts w:ascii="Times New Roman" w:hAnsi="Times New Roman"/>
          <w:sz w:val="22"/>
          <w:szCs w:val="22"/>
        </w:rPr>
      </w:pPr>
      <w:r w:rsidRPr="001F4D2B">
        <w:rPr>
          <w:rFonts w:ascii="Times New Roman" w:hAnsi="Times New Roman"/>
          <w:sz w:val="22"/>
          <w:szCs w:val="22"/>
        </w:rPr>
        <w:t>What was the secret to the Rosetans’ health?</w:t>
      </w:r>
    </w:p>
    <w:p w:rsidR="003962DF" w:rsidRDefault="003962DF" w:rsidP="003962DF">
      <w:pPr>
        <w:rPr>
          <w:rFonts w:ascii="Times New Roman" w:hAnsi="Times New Roman"/>
          <w:sz w:val="22"/>
          <w:szCs w:val="22"/>
        </w:rPr>
      </w:pPr>
    </w:p>
    <w:p w:rsidR="003962DF" w:rsidRPr="001F4D2B" w:rsidRDefault="003962DF" w:rsidP="001F4D2B">
      <w:pPr>
        <w:pStyle w:val="ListParagraph"/>
        <w:numPr>
          <w:ilvl w:val="0"/>
          <w:numId w:val="16"/>
        </w:numPr>
        <w:rPr>
          <w:rFonts w:ascii="Times New Roman" w:hAnsi="Times New Roman"/>
          <w:sz w:val="22"/>
          <w:szCs w:val="22"/>
        </w:rPr>
      </w:pPr>
      <w:r w:rsidRPr="001F4D2B">
        <w:rPr>
          <w:rFonts w:ascii="Times New Roman" w:hAnsi="Times New Roman"/>
          <w:sz w:val="22"/>
          <w:szCs w:val="22"/>
        </w:rPr>
        <w:t>What did Wolf and Bruhn have to get the medical community to understand about the connection with culture and health?</w:t>
      </w:r>
    </w:p>
    <w:p w:rsidR="003962DF" w:rsidRDefault="003962DF" w:rsidP="001F4D2B">
      <w:pPr>
        <w:rPr>
          <w:rFonts w:ascii="Times New Roman" w:hAnsi="Times New Roman"/>
          <w:b/>
          <w:sz w:val="22"/>
          <w:szCs w:val="22"/>
        </w:rPr>
      </w:pPr>
    </w:p>
    <w:p w:rsidR="00493F39" w:rsidRDefault="003B6AB9" w:rsidP="00B7119C">
      <w:pPr>
        <w:jc w:val="center"/>
        <w:rPr>
          <w:rFonts w:ascii="Calibri" w:eastAsia="Calibri" w:hAnsi="Calibri" w:cs="Calibri"/>
          <w:b/>
        </w:rPr>
      </w:pPr>
      <w:r>
        <w:rPr>
          <w:rFonts w:ascii="Times New Roman" w:hAnsi="Times New Roman"/>
          <w:b/>
          <w:sz w:val="22"/>
          <w:szCs w:val="22"/>
        </w:rPr>
        <w:t>(Chapter 1)</w:t>
      </w:r>
      <w:r w:rsidR="00471BF3">
        <w:rPr>
          <w:rFonts w:ascii="Times New Roman" w:hAnsi="Times New Roman"/>
          <w:sz w:val="22"/>
          <w:szCs w:val="22"/>
        </w:rPr>
        <w:t>:</w:t>
      </w:r>
      <w:r w:rsidR="00493F39" w:rsidRPr="00493F39">
        <w:rPr>
          <w:rFonts w:ascii="Calibri" w:eastAsia="Calibri" w:hAnsi="Calibri" w:cs="Calibri"/>
          <w:b/>
        </w:rPr>
        <w:t xml:space="preserve"> </w:t>
      </w:r>
      <w:r>
        <w:rPr>
          <w:rFonts w:ascii="Calibri" w:eastAsia="Calibri" w:hAnsi="Calibri" w:cs="Calibri"/>
          <w:b/>
        </w:rPr>
        <w:t>The Matthew Effect</w:t>
      </w:r>
    </w:p>
    <w:p w:rsidR="00471BF3" w:rsidRPr="0064370C" w:rsidRDefault="00493F39" w:rsidP="0064370C">
      <w:pPr>
        <w:rPr>
          <w:rFonts w:ascii="Calibri" w:eastAsia="Calibri" w:hAnsi="Calibri" w:cs="Calibri"/>
          <w:b/>
        </w:rPr>
      </w:pPr>
      <w:r>
        <w:rPr>
          <w:rFonts w:ascii="Calibri" w:eastAsia="Calibri" w:hAnsi="Calibri" w:cs="Calibri"/>
          <w:b/>
        </w:rPr>
        <w:t>QUESTION OF THE DAY OF THE CHAPTER 1</w:t>
      </w:r>
      <w:r w:rsidRPr="00912DB0">
        <w:rPr>
          <w:rFonts w:ascii="Calibri" w:eastAsia="Calibri" w:hAnsi="Calibri" w:cs="Calibri"/>
        </w:rPr>
        <w:t>:</w:t>
      </w:r>
      <w:r>
        <w:rPr>
          <w:rFonts w:ascii="Calibri" w:eastAsia="Calibri" w:hAnsi="Calibri" w:cs="Calibri"/>
          <w:b/>
        </w:rPr>
        <w:t xml:space="preserve"> Discuss in groups and each group will present one or two of the responses from your discussion.</w:t>
      </w:r>
    </w:p>
    <w:p w:rsidR="003962DF" w:rsidRDefault="00B35684" w:rsidP="00471BF3">
      <w:pPr>
        <w:pStyle w:val="Default"/>
        <w:rPr>
          <w:rFonts w:ascii="Times New Roman" w:hAnsi="Times New Roman" w:cs="Times New Roman"/>
          <w:sz w:val="22"/>
          <w:szCs w:val="22"/>
        </w:rPr>
      </w:pPr>
      <w:r w:rsidRPr="00444112">
        <w:rPr>
          <w:rFonts w:ascii="Times New Roman" w:hAnsi="Times New Roman" w:cs="Times New Roman"/>
          <w:b/>
          <w:sz w:val="22"/>
          <w:szCs w:val="22"/>
        </w:rPr>
        <w:t>Discussion 1</w:t>
      </w:r>
      <w:r w:rsidR="003962DF">
        <w:rPr>
          <w:rFonts w:ascii="Times New Roman" w:hAnsi="Times New Roman" w:cs="Times New Roman"/>
          <w:sz w:val="22"/>
          <w:szCs w:val="22"/>
        </w:rPr>
        <w:t>: Are you old for your grade or young for your grade? Do you feel that your age within your grade level has had any impact on you athletically or academically?</w:t>
      </w:r>
    </w:p>
    <w:p w:rsidR="00E531F1" w:rsidRDefault="00E531F1" w:rsidP="00471BF3">
      <w:pPr>
        <w:pStyle w:val="Default"/>
        <w:rPr>
          <w:rFonts w:ascii="Times New Roman" w:hAnsi="Times New Roman" w:cs="Times New Roman"/>
          <w:sz w:val="22"/>
          <w:szCs w:val="22"/>
        </w:rPr>
      </w:pPr>
    </w:p>
    <w:p w:rsidR="00E531F1" w:rsidRPr="00046058" w:rsidRDefault="00E531F1" w:rsidP="00E531F1">
      <w:pPr>
        <w:pStyle w:val="Default"/>
        <w:rPr>
          <w:rFonts w:ascii="Times New Roman" w:hAnsi="Times New Roman" w:cs="Times New Roman"/>
          <w:sz w:val="22"/>
          <w:szCs w:val="22"/>
        </w:rPr>
      </w:pPr>
      <w:r w:rsidRPr="00E531F1">
        <w:rPr>
          <w:rFonts w:ascii="Times New Roman" w:hAnsi="Times New Roman" w:cs="Times New Roman"/>
          <w:b/>
          <w:sz w:val="22"/>
          <w:szCs w:val="22"/>
        </w:rPr>
        <w:t>Discussion 2</w:t>
      </w:r>
      <w:r>
        <w:rPr>
          <w:rFonts w:ascii="Times New Roman" w:hAnsi="Times New Roman" w:cs="Times New Roman"/>
          <w:sz w:val="22"/>
          <w:szCs w:val="22"/>
        </w:rPr>
        <w:t xml:space="preserve">: </w:t>
      </w:r>
      <w:r w:rsidRPr="00046058">
        <w:rPr>
          <w:rFonts w:ascii="Times New Roman" w:hAnsi="Times New Roman" w:cs="Times New Roman"/>
          <w:sz w:val="22"/>
          <w:szCs w:val="22"/>
        </w:rPr>
        <w:t>If you play a sport, when is your birthday and when is the birthday cutoff date for that sport? Explain how successful you are in that sport and if your level of success has any correlation with your birthdate.</w:t>
      </w:r>
    </w:p>
    <w:p w:rsidR="003962DF" w:rsidRDefault="003962DF" w:rsidP="00471BF3">
      <w:pPr>
        <w:rPr>
          <w:rFonts w:ascii="Times New Roman" w:hAnsi="Times New Roman"/>
          <w:sz w:val="22"/>
          <w:szCs w:val="22"/>
        </w:rPr>
      </w:pPr>
    </w:p>
    <w:p w:rsidR="00BB17F3" w:rsidRPr="00A725A0" w:rsidRDefault="00471BF3" w:rsidP="00471BF3">
      <w:pPr>
        <w:rPr>
          <w:rFonts w:ascii="Times New Roman" w:hAnsi="Times New Roman"/>
          <w:sz w:val="22"/>
          <w:szCs w:val="22"/>
        </w:rPr>
      </w:pPr>
      <w:r>
        <w:rPr>
          <w:rFonts w:ascii="Times New Roman" w:hAnsi="Times New Roman"/>
          <w:sz w:val="22"/>
          <w:szCs w:val="22"/>
        </w:rPr>
        <w:t>Chapter 1</w:t>
      </w:r>
      <w:r w:rsidR="00BB17F3">
        <w:rPr>
          <w:rFonts w:ascii="Times New Roman" w:hAnsi="Times New Roman"/>
          <w:sz w:val="22"/>
          <w:szCs w:val="22"/>
        </w:rPr>
        <w:t xml:space="preserve">: </w:t>
      </w:r>
      <w:r w:rsidR="00BB17F3">
        <w:rPr>
          <w:rFonts w:ascii="Calibri" w:eastAsia="Calibri" w:hAnsi="Calibri" w:cs="Calibri"/>
          <w:b/>
        </w:rPr>
        <w:t>GUIDED READING QUESTIONS: Answer each in COMPLETE SENTENCES (3-5 each).</w:t>
      </w:r>
    </w:p>
    <w:p w:rsidR="003962DF" w:rsidRDefault="00471BF3" w:rsidP="00471BF3">
      <w:pPr>
        <w:numPr>
          <w:ilvl w:val="0"/>
          <w:numId w:val="3"/>
        </w:numPr>
        <w:spacing w:line="276" w:lineRule="auto"/>
      </w:pPr>
      <w:r>
        <w:t xml:space="preserve">What does Gladwell point out about the hockey players? Why is that significant? </w:t>
      </w:r>
    </w:p>
    <w:p w:rsidR="003962DF" w:rsidRDefault="003962DF" w:rsidP="00471BF3">
      <w:pPr>
        <w:numPr>
          <w:ilvl w:val="0"/>
          <w:numId w:val="3"/>
        </w:numPr>
        <w:spacing w:line="276" w:lineRule="auto"/>
      </w:pPr>
      <w:r>
        <w:t xml:space="preserve">What are the perfect months to be born if you want to be a hockey player in Canada? Why? </w:t>
      </w:r>
    </w:p>
    <w:p w:rsidR="00471BF3" w:rsidRDefault="003962DF" w:rsidP="00471BF3">
      <w:pPr>
        <w:numPr>
          <w:ilvl w:val="0"/>
          <w:numId w:val="3"/>
        </w:numPr>
        <w:spacing w:line="276" w:lineRule="auto"/>
      </w:pPr>
      <w:r>
        <w:t>Explain how this advantage relays itself over being selected for teams and practice time.</w:t>
      </w:r>
    </w:p>
    <w:p w:rsidR="00471BF3" w:rsidRDefault="003962DF" w:rsidP="00E531F1">
      <w:pPr>
        <w:numPr>
          <w:ilvl w:val="0"/>
          <w:numId w:val="3"/>
        </w:numPr>
        <w:spacing w:line="276" w:lineRule="auto"/>
      </w:pPr>
      <w:r>
        <w:t>In education, where kids are ability grouped in early elementary school, how might we look at this information from this hockey team and apply it to education</w:t>
      </w:r>
      <w:r w:rsidR="00471BF3">
        <w:t xml:space="preserve">? </w:t>
      </w:r>
    </w:p>
    <w:p w:rsidR="00E531F1" w:rsidRDefault="00E531F1" w:rsidP="00E531F1">
      <w:pPr>
        <w:numPr>
          <w:ilvl w:val="0"/>
          <w:numId w:val="3"/>
        </w:numPr>
        <w:spacing w:line="276" w:lineRule="auto"/>
      </w:pPr>
      <w:r>
        <w:t>According to this chapter, what other factor(s) is/are involved with success other than passion, talent, hard work? Now that we know about this, what good does this do? What can we do with this information?</w:t>
      </w:r>
    </w:p>
    <w:p w:rsidR="009D2B3E" w:rsidRDefault="00444112" w:rsidP="009D2B3E">
      <w:pPr>
        <w:pStyle w:val="ListParagraph"/>
        <w:widowControl w:val="0"/>
        <w:autoSpaceDE w:val="0"/>
        <w:autoSpaceDN w:val="0"/>
        <w:adjustRightInd w:val="0"/>
        <w:rPr>
          <w:rFonts w:ascii="Times New Roman" w:hAnsi="Times New Roman"/>
          <w:sz w:val="22"/>
          <w:szCs w:val="22"/>
        </w:rPr>
      </w:pPr>
      <w:r>
        <w:rPr>
          <w:rFonts w:ascii="Times New Roman" w:hAnsi="Times New Roman"/>
          <w:b/>
          <w:sz w:val="22"/>
          <w:szCs w:val="22"/>
        </w:rPr>
        <w:t xml:space="preserve">                                                         </w:t>
      </w:r>
      <w:r w:rsidR="009D2B3E" w:rsidRPr="009D2B3E">
        <w:rPr>
          <w:rFonts w:ascii="Times New Roman" w:hAnsi="Times New Roman"/>
          <w:b/>
          <w:sz w:val="22"/>
          <w:szCs w:val="22"/>
        </w:rPr>
        <w:t>Post Reading Discussion</w:t>
      </w:r>
      <w:r w:rsidR="009D2B3E" w:rsidRPr="009D2B3E">
        <w:rPr>
          <w:rFonts w:ascii="Times New Roman" w:hAnsi="Times New Roman"/>
          <w:sz w:val="22"/>
          <w:szCs w:val="22"/>
        </w:rPr>
        <w:t>:</w:t>
      </w:r>
    </w:p>
    <w:p w:rsidR="00734D35" w:rsidRDefault="009D2B3E" w:rsidP="00734D35">
      <w:pPr>
        <w:widowControl w:val="0"/>
        <w:autoSpaceDE w:val="0"/>
        <w:autoSpaceDN w:val="0"/>
        <w:adjustRightInd w:val="0"/>
        <w:rPr>
          <w:rFonts w:ascii="Times New Roman" w:hAnsi="Times New Roman"/>
          <w:sz w:val="22"/>
          <w:szCs w:val="22"/>
        </w:rPr>
      </w:pPr>
      <w:r w:rsidRPr="00734D35">
        <w:rPr>
          <w:rFonts w:ascii="Times New Roman" w:hAnsi="Times New Roman"/>
          <w:sz w:val="22"/>
          <w:szCs w:val="22"/>
        </w:rPr>
        <w:t xml:space="preserve">Post Reading 1: What is the most interesting / thoughtful take away from today’s reading? How can the </w:t>
      </w:r>
    </w:p>
    <w:p w:rsidR="009D2B3E" w:rsidRPr="00734D35" w:rsidRDefault="00734D35" w:rsidP="00734D35">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                           </w:t>
      </w:r>
      <w:r w:rsidR="009D2B3E" w:rsidRPr="00734D35">
        <w:rPr>
          <w:rFonts w:ascii="Times New Roman" w:hAnsi="Times New Roman"/>
          <w:sz w:val="22"/>
          <w:szCs w:val="22"/>
        </w:rPr>
        <w:t>information in today’s reading apply to your life?</w:t>
      </w:r>
    </w:p>
    <w:p w:rsidR="009D2B3E" w:rsidRDefault="009D2B3E" w:rsidP="009D2B3E">
      <w:pPr>
        <w:spacing w:line="276" w:lineRule="auto"/>
        <w:ind w:left="720"/>
      </w:pPr>
    </w:p>
    <w:p w:rsidR="00034868" w:rsidRDefault="007175BB" w:rsidP="00B7119C">
      <w:pPr>
        <w:widowControl w:val="0"/>
        <w:autoSpaceDE w:val="0"/>
        <w:autoSpaceDN w:val="0"/>
        <w:adjustRightInd w:val="0"/>
        <w:jc w:val="center"/>
        <w:rPr>
          <w:rFonts w:ascii="Times New Roman" w:hAnsi="Times New Roman"/>
          <w:b/>
          <w:bCs/>
          <w:sz w:val="22"/>
          <w:szCs w:val="22"/>
          <w:u w:val="single"/>
        </w:rPr>
      </w:pPr>
      <w:r>
        <w:rPr>
          <w:rFonts w:ascii="Times New Roman" w:hAnsi="Times New Roman"/>
          <w:b/>
          <w:bCs/>
          <w:sz w:val="22"/>
          <w:szCs w:val="22"/>
          <w:u w:val="single"/>
        </w:rPr>
        <w:t>Chapter 2: The 10,000 Hour Rule</w:t>
      </w:r>
    </w:p>
    <w:p w:rsidR="00912DB0" w:rsidRDefault="007175BB" w:rsidP="00912DB0">
      <w:pPr>
        <w:rPr>
          <w:rFonts w:ascii="Calibri" w:eastAsia="Calibri" w:hAnsi="Calibri" w:cs="Calibri"/>
          <w:b/>
        </w:rPr>
      </w:pPr>
      <w:r>
        <w:rPr>
          <w:rFonts w:ascii="Calibri" w:eastAsia="Calibri" w:hAnsi="Calibri" w:cs="Calibri"/>
          <w:b/>
        </w:rPr>
        <w:t xml:space="preserve">Chapter 2 </w:t>
      </w:r>
      <w:r w:rsidR="00912DB0">
        <w:rPr>
          <w:rFonts w:ascii="Calibri" w:eastAsia="Calibri" w:hAnsi="Calibri" w:cs="Calibri"/>
          <w:b/>
        </w:rPr>
        <w:t>QUESTION</w:t>
      </w:r>
      <w:r>
        <w:rPr>
          <w:rFonts w:ascii="Calibri" w:eastAsia="Calibri" w:hAnsi="Calibri" w:cs="Calibri"/>
          <w:b/>
        </w:rPr>
        <w:t>S OF THE DAY</w:t>
      </w:r>
      <w:r w:rsidR="00912DB0" w:rsidRPr="00912DB0">
        <w:rPr>
          <w:rFonts w:ascii="Calibri" w:eastAsia="Calibri" w:hAnsi="Calibri" w:cs="Calibri"/>
        </w:rPr>
        <w:t>:</w:t>
      </w:r>
      <w:r w:rsidR="00912DB0">
        <w:rPr>
          <w:rFonts w:ascii="Calibri" w:eastAsia="Calibri" w:hAnsi="Calibri" w:cs="Calibri"/>
          <w:b/>
        </w:rPr>
        <w:t xml:space="preserve"> Discuss in groups and each group will present one or two of the responses from your discussion.</w:t>
      </w:r>
    </w:p>
    <w:p w:rsidR="00912DB0" w:rsidRDefault="00912DB0" w:rsidP="00034868">
      <w:pPr>
        <w:widowControl w:val="0"/>
        <w:autoSpaceDE w:val="0"/>
        <w:autoSpaceDN w:val="0"/>
        <w:adjustRightInd w:val="0"/>
        <w:rPr>
          <w:rFonts w:ascii="Times New Roman" w:hAnsi="Times New Roman"/>
          <w:b/>
          <w:bCs/>
          <w:sz w:val="22"/>
          <w:szCs w:val="22"/>
          <w:u w:val="single"/>
        </w:rPr>
      </w:pPr>
    </w:p>
    <w:p w:rsidR="00034868" w:rsidRPr="00046058" w:rsidRDefault="00B35684" w:rsidP="00BB17F3">
      <w:pPr>
        <w:pStyle w:val="Default"/>
        <w:rPr>
          <w:rFonts w:ascii="Times New Roman" w:hAnsi="Times New Roman" w:cs="Times New Roman"/>
          <w:sz w:val="22"/>
          <w:szCs w:val="22"/>
        </w:rPr>
      </w:pPr>
      <w:r>
        <w:rPr>
          <w:rFonts w:ascii="Times New Roman" w:hAnsi="Times New Roman" w:cs="Times New Roman"/>
          <w:sz w:val="22"/>
          <w:szCs w:val="22"/>
        </w:rPr>
        <w:t xml:space="preserve">Discussion 1: </w:t>
      </w:r>
      <w:r w:rsidR="00034868" w:rsidRPr="00046058">
        <w:rPr>
          <w:rFonts w:ascii="Times New Roman" w:hAnsi="Times New Roman" w:cs="Times New Roman"/>
          <w:sz w:val="22"/>
          <w:szCs w:val="22"/>
        </w:rPr>
        <w:t>If you are involved in any extra-curricular activities (including sports), how many hours do you think you’ve dedicated to it in your lifetime? How successful are you at it? Explain whether you think that the hours you put into it actually influence your success? Why?</w:t>
      </w:r>
    </w:p>
    <w:p w:rsidR="00034868" w:rsidRPr="00046058" w:rsidRDefault="00034868" w:rsidP="00034868">
      <w:pPr>
        <w:pStyle w:val="Default"/>
        <w:rPr>
          <w:rFonts w:ascii="Times New Roman" w:hAnsi="Times New Roman" w:cs="Times New Roman"/>
          <w:sz w:val="22"/>
          <w:szCs w:val="22"/>
        </w:rPr>
      </w:pPr>
    </w:p>
    <w:p w:rsidR="00034868" w:rsidRDefault="00034868" w:rsidP="0003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034868" w:rsidRDefault="00034868" w:rsidP="00B711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2"/>
          <w:szCs w:val="22"/>
        </w:rPr>
      </w:pPr>
      <w:r>
        <w:rPr>
          <w:rFonts w:ascii="Times New Roman" w:hAnsi="Times New Roman"/>
          <w:sz w:val="22"/>
          <w:szCs w:val="22"/>
        </w:rPr>
        <w:t>Chapter 2: The 10,000 Hour Rule</w:t>
      </w:r>
    </w:p>
    <w:p w:rsidR="00BB17F3" w:rsidRPr="00BB17F3" w:rsidRDefault="00BB17F3" w:rsidP="00BB17F3">
      <w:pPr>
        <w:rPr>
          <w:rFonts w:ascii="Calibri" w:eastAsia="Calibri" w:hAnsi="Calibri" w:cs="Calibri"/>
          <w:b/>
        </w:rPr>
      </w:pPr>
      <w:r w:rsidRPr="00BB17F3">
        <w:rPr>
          <w:rFonts w:ascii="Calibri" w:eastAsia="Calibri" w:hAnsi="Calibri" w:cs="Calibri"/>
          <w:b/>
        </w:rPr>
        <w:t>GUIDED READING QUESTIONS: Answer each in COMPLETE SENTENCES (3-5 each).</w:t>
      </w:r>
    </w:p>
    <w:p w:rsidR="00034868" w:rsidRDefault="00034868" w:rsidP="00034868">
      <w:pPr>
        <w:numPr>
          <w:ilvl w:val="0"/>
          <w:numId w:val="4"/>
        </w:numPr>
        <w:pBdr>
          <w:top w:val="nil"/>
          <w:left w:val="nil"/>
          <w:bottom w:val="nil"/>
          <w:right w:val="nil"/>
          <w:between w:val="nil"/>
        </w:pBdr>
        <w:spacing w:line="276" w:lineRule="auto"/>
        <w:contextualSpacing/>
        <w:rPr>
          <w:rFonts w:ascii="Calibri" w:eastAsia="Calibri" w:hAnsi="Calibri" w:cs="Calibri"/>
        </w:rPr>
      </w:pPr>
      <w:r>
        <w:rPr>
          <w:rFonts w:ascii="Calibri" w:eastAsia="Calibri" w:hAnsi="Calibri" w:cs="Calibri"/>
        </w:rPr>
        <w:t xml:space="preserve">What happened the year that Bill Joy enrolled at the University of Michigan? </w:t>
      </w:r>
    </w:p>
    <w:p w:rsidR="00034868" w:rsidRDefault="00034868" w:rsidP="00034868">
      <w:pPr>
        <w:numPr>
          <w:ilvl w:val="0"/>
          <w:numId w:val="4"/>
        </w:numPr>
        <w:pBdr>
          <w:top w:val="nil"/>
          <w:left w:val="nil"/>
          <w:bottom w:val="nil"/>
          <w:right w:val="nil"/>
          <w:between w:val="nil"/>
        </w:pBdr>
        <w:spacing w:line="276" w:lineRule="auto"/>
        <w:contextualSpacing/>
        <w:rPr>
          <w:rFonts w:ascii="Calibri" w:eastAsia="Calibri" w:hAnsi="Calibri" w:cs="Calibri"/>
        </w:rPr>
      </w:pPr>
      <w:r>
        <w:rPr>
          <w:rFonts w:ascii="Calibri" w:eastAsia="Calibri" w:hAnsi="Calibri" w:cs="Calibri"/>
        </w:rPr>
        <w:t xml:space="preserve">Define the word meritocracy (as found on page 37). Do you believe that this exists today? </w:t>
      </w:r>
    </w:p>
    <w:p w:rsidR="00034868" w:rsidRDefault="00034868" w:rsidP="00034868">
      <w:pPr>
        <w:numPr>
          <w:ilvl w:val="0"/>
          <w:numId w:val="4"/>
        </w:numPr>
        <w:pBdr>
          <w:top w:val="nil"/>
          <w:left w:val="nil"/>
          <w:bottom w:val="nil"/>
          <w:right w:val="nil"/>
          <w:between w:val="nil"/>
        </w:pBdr>
        <w:spacing w:line="276" w:lineRule="auto"/>
        <w:contextualSpacing/>
        <w:rPr>
          <w:rFonts w:ascii="Calibri" w:eastAsia="Calibri" w:hAnsi="Calibri" w:cs="Calibri"/>
        </w:rPr>
      </w:pPr>
      <w:r>
        <w:rPr>
          <w:rFonts w:ascii="Calibri" w:eastAsia="Calibri" w:hAnsi="Calibri" w:cs="Calibri"/>
        </w:rPr>
        <w:t xml:space="preserve">Even though Joy was unbelievably smart, his computer programming skills were refined in part by____________________. </w:t>
      </w:r>
    </w:p>
    <w:p w:rsidR="00034868" w:rsidRDefault="00E531F1" w:rsidP="00034868">
      <w:pPr>
        <w:numPr>
          <w:ilvl w:val="0"/>
          <w:numId w:val="4"/>
        </w:numPr>
        <w:pBdr>
          <w:top w:val="nil"/>
          <w:left w:val="nil"/>
          <w:bottom w:val="nil"/>
          <w:right w:val="nil"/>
          <w:between w:val="nil"/>
        </w:pBdr>
        <w:spacing w:line="276" w:lineRule="auto"/>
        <w:contextualSpacing/>
        <w:rPr>
          <w:rFonts w:ascii="Calibri" w:eastAsia="Calibri" w:hAnsi="Calibri" w:cs="Calibri"/>
        </w:rPr>
      </w:pPr>
      <w:r>
        <w:rPr>
          <w:rFonts w:ascii="Calibri" w:eastAsia="Calibri" w:hAnsi="Calibri" w:cs="Calibri"/>
        </w:rPr>
        <w:t>According to John Lennon, how long were the band’s sessions in Hamaburg and what advantage did he see in those sessions that allowed the band to develop?</w:t>
      </w:r>
    </w:p>
    <w:p w:rsidR="00E531F1" w:rsidRDefault="00E531F1" w:rsidP="00034868">
      <w:pPr>
        <w:numPr>
          <w:ilvl w:val="0"/>
          <w:numId w:val="4"/>
        </w:numPr>
        <w:pBdr>
          <w:top w:val="nil"/>
          <w:left w:val="nil"/>
          <w:bottom w:val="nil"/>
          <w:right w:val="nil"/>
          <w:between w:val="nil"/>
        </w:pBdr>
        <w:spacing w:line="276" w:lineRule="auto"/>
        <w:contextualSpacing/>
        <w:rPr>
          <w:rFonts w:ascii="Calibri" w:eastAsia="Calibri" w:hAnsi="Calibri" w:cs="Calibri"/>
        </w:rPr>
      </w:pPr>
      <w:r>
        <w:rPr>
          <w:rFonts w:ascii="Calibri" w:eastAsia="Calibri" w:hAnsi="Calibri" w:cs="Calibri"/>
        </w:rPr>
        <w:t>How many hours did the Beatles play in a year and a half while in Hamburg and how does that compare to the careers of most bands? According to Gladwell, how does this really give the Beatles and advantage?</w:t>
      </w:r>
    </w:p>
    <w:p w:rsidR="00034868" w:rsidRDefault="00E531F1" w:rsidP="00034868">
      <w:pPr>
        <w:numPr>
          <w:ilvl w:val="0"/>
          <w:numId w:val="4"/>
        </w:numPr>
        <w:pBdr>
          <w:top w:val="nil"/>
          <w:left w:val="nil"/>
          <w:bottom w:val="nil"/>
          <w:right w:val="nil"/>
          <w:between w:val="nil"/>
        </w:pBdr>
        <w:spacing w:line="276" w:lineRule="auto"/>
        <w:contextualSpacing/>
        <w:rPr>
          <w:rFonts w:ascii="Calibri" w:eastAsia="Calibri" w:hAnsi="Calibri" w:cs="Calibri"/>
        </w:rPr>
      </w:pPr>
      <w:r>
        <w:rPr>
          <w:rFonts w:ascii="Calibri" w:eastAsia="Calibri" w:hAnsi="Calibri" w:cs="Calibri"/>
        </w:rPr>
        <w:t>Gladwell</w:t>
      </w:r>
      <w:r w:rsidR="00034868">
        <w:rPr>
          <w:rFonts w:ascii="Calibri" w:eastAsia="Calibri" w:hAnsi="Calibri" w:cs="Calibri"/>
        </w:rPr>
        <w:t xml:space="preserve"> lists all the opportunities that were afford</w:t>
      </w:r>
      <w:r w:rsidR="000040D4">
        <w:rPr>
          <w:rFonts w:ascii="Calibri" w:eastAsia="Calibri" w:hAnsi="Calibri" w:cs="Calibri"/>
        </w:rPr>
        <w:t>ed to Bill Gates. What were the major ones</w:t>
      </w:r>
      <w:r w:rsidR="00034868">
        <w:rPr>
          <w:rFonts w:ascii="Calibri" w:eastAsia="Calibri" w:hAnsi="Calibri" w:cs="Calibri"/>
        </w:rPr>
        <w:t xml:space="preserve">? </w:t>
      </w:r>
    </w:p>
    <w:p w:rsidR="00034868" w:rsidRDefault="00034868" w:rsidP="00034868">
      <w:pPr>
        <w:numPr>
          <w:ilvl w:val="0"/>
          <w:numId w:val="4"/>
        </w:numPr>
        <w:pBdr>
          <w:top w:val="nil"/>
          <w:left w:val="nil"/>
          <w:bottom w:val="nil"/>
          <w:right w:val="nil"/>
          <w:between w:val="nil"/>
        </w:pBdr>
        <w:spacing w:line="276" w:lineRule="auto"/>
        <w:contextualSpacing/>
        <w:rPr>
          <w:rFonts w:ascii="Calibri" w:eastAsia="Calibri" w:hAnsi="Calibri" w:cs="Calibri"/>
        </w:rPr>
      </w:pPr>
      <w:r>
        <w:rPr>
          <w:rFonts w:ascii="Calibri" w:eastAsia="Calibri" w:hAnsi="Calibri" w:cs="Calibri"/>
        </w:rPr>
        <w:t>Of the richest people in the world, what is significant about the 14 Americans? What does that show?</w:t>
      </w:r>
    </w:p>
    <w:p w:rsidR="000040D4" w:rsidRDefault="00E531F1" w:rsidP="000040D4">
      <w:pPr>
        <w:numPr>
          <w:ilvl w:val="0"/>
          <w:numId w:val="4"/>
        </w:numPr>
        <w:pBdr>
          <w:top w:val="nil"/>
          <w:left w:val="nil"/>
          <w:bottom w:val="nil"/>
          <w:right w:val="nil"/>
          <w:between w:val="nil"/>
        </w:pBdr>
        <w:spacing w:line="276" w:lineRule="auto"/>
        <w:contextualSpacing/>
        <w:rPr>
          <w:rFonts w:ascii="Calibri" w:eastAsia="Calibri" w:hAnsi="Calibri" w:cs="Calibri"/>
        </w:rPr>
      </w:pPr>
      <w:r>
        <w:rPr>
          <w:rFonts w:ascii="Calibri" w:eastAsia="Calibri" w:hAnsi="Calibri" w:cs="Calibri"/>
        </w:rPr>
        <w:t xml:space="preserve">This chapter focuses on the amount of time it takes to prepare to become outstanding. What else does this chapter show must happen for that preparation to be meaningful to success? </w:t>
      </w:r>
      <w:r w:rsidR="000040D4">
        <w:rPr>
          <w:rFonts w:ascii="Calibri" w:eastAsia="Calibri" w:hAnsi="Calibri" w:cs="Calibri"/>
        </w:rPr>
        <w:t xml:space="preserve">What does Gladwell combine with talent to show a better picture of success? </w:t>
      </w:r>
    </w:p>
    <w:p w:rsidR="00E531F1" w:rsidRDefault="00E531F1" w:rsidP="000040D4">
      <w:pPr>
        <w:pBdr>
          <w:top w:val="nil"/>
          <w:left w:val="nil"/>
          <w:bottom w:val="nil"/>
          <w:right w:val="nil"/>
          <w:between w:val="nil"/>
        </w:pBdr>
        <w:spacing w:line="276" w:lineRule="auto"/>
        <w:ind w:left="720"/>
        <w:contextualSpacing/>
        <w:rPr>
          <w:rFonts w:ascii="Calibri" w:eastAsia="Calibri" w:hAnsi="Calibri" w:cs="Calibri"/>
        </w:rPr>
      </w:pPr>
    </w:p>
    <w:p w:rsidR="00034868" w:rsidRDefault="00E531F1" w:rsidP="00034868">
      <w:pPr>
        <w:rPr>
          <w:rFonts w:ascii="Calibri" w:eastAsia="Calibri" w:hAnsi="Calibri" w:cs="Calibri"/>
          <w:b/>
        </w:rPr>
      </w:pPr>
      <w:r>
        <w:rPr>
          <w:rFonts w:ascii="Calibri" w:eastAsia="Calibri" w:hAnsi="Calibri" w:cs="Calibri"/>
          <w:b/>
        </w:rPr>
        <w:t>Post Reading Discussion:</w:t>
      </w:r>
    </w:p>
    <w:p w:rsidR="000040D4" w:rsidRDefault="000040D4" w:rsidP="000040D4">
      <w:pPr>
        <w:numPr>
          <w:ilvl w:val="0"/>
          <w:numId w:val="14"/>
        </w:numPr>
        <w:pBdr>
          <w:top w:val="nil"/>
          <w:left w:val="nil"/>
          <w:bottom w:val="nil"/>
          <w:right w:val="nil"/>
          <w:between w:val="nil"/>
        </w:pBdr>
        <w:spacing w:line="276" w:lineRule="auto"/>
        <w:contextualSpacing/>
        <w:rPr>
          <w:rFonts w:ascii="Calibri" w:eastAsia="Calibri" w:hAnsi="Calibri" w:cs="Calibri"/>
        </w:rPr>
      </w:pPr>
      <w:r>
        <w:rPr>
          <w:rFonts w:ascii="Calibri" w:eastAsia="Calibri" w:hAnsi="Calibri" w:cs="Calibri"/>
        </w:rPr>
        <w:t xml:space="preserve">Many of the technology jobs that are around today, weren’t around 20 years ago. </w:t>
      </w:r>
      <w:r>
        <w:rPr>
          <w:rFonts w:ascii="Calibri" w:eastAsia="Calibri" w:hAnsi="Calibri" w:cs="Calibri"/>
        </w:rPr>
        <w:t xml:space="preserve">What would have happened if Gates and Allen had been born 30 years earlier or later? So, as you prepare to go </w:t>
      </w:r>
      <w:r>
        <w:rPr>
          <w:rFonts w:ascii="Calibri" w:eastAsia="Calibri" w:hAnsi="Calibri" w:cs="Calibri"/>
        </w:rPr>
        <w:t>out to prepare for your career, how can this information help you?</w:t>
      </w:r>
    </w:p>
    <w:p w:rsidR="00E531F1" w:rsidRDefault="00E531F1" w:rsidP="00034868">
      <w:pPr>
        <w:rPr>
          <w:rFonts w:ascii="Calibri" w:eastAsia="Calibri" w:hAnsi="Calibri" w:cs="Calibri"/>
          <w:b/>
        </w:rPr>
      </w:pPr>
    </w:p>
    <w:p w:rsidR="00034868" w:rsidRDefault="00034868" w:rsidP="00034868">
      <w:pPr>
        <w:rPr>
          <w:rFonts w:ascii="Calibri" w:eastAsia="Calibri" w:hAnsi="Calibri" w:cs="Calibri"/>
          <w:b/>
        </w:rPr>
      </w:pPr>
      <w:r>
        <w:rPr>
          <w:rFonts w:ascii="Calibri" w:eastAsia="Calibri" w:hAnsi="Calibri" w:cs="Calibri"/>
          <w:b/>
        </w:rPr>
        <w:t>TAKE AWAYS FROM THE BOOK SO FAR:</w:t>
      </w:r>
    </w:p>
    <w:p w:rsidR="00A85657" w:rsidRPr="001F4D2B" w:rsidRDefault="00034868" w:rsidP="001F4D2B">
      <w:pPr>
        <w:numPr>
          <w:ilvl w:val="0"/>
          <w:numId w:val="5"/>
        </w:numPr>
        <w:pBdr>
          <w:top w:val="nil"/>
          <w:left w:val="nil"/>
          <w:bottom w:val="nil"/>
          <w:right w:val="nil"/>
          <w:between w:val="nil"/>
        </w:pBdr>
        <w:spacing w:line="276" w:lineRule="auto"/>
        <w:contextualSpacing/>
        <w:rPr>
          <w:rFonts w:ascii="Calibri" w:eastAsia="Calibri" w:hAnsi="Calibri" w:cs="Calibri"/>
        </w:rPr>
      </w:pPr>
      <w:r>
        <w:rPr>
          <w:rFonts w:ascii="Calibri" w:eastAsia="Calibri" w:hAnsi="Calibri" w:cs="Calibri"/>
        </w:rPr>
        <w:t>Some people achieve more solely because of when they were born</w:t>
      </w:r>
      <w:r w:rsidR="000040D4">
        <w:rPr>
          <w:rFonts w:ascii="Calibri" w:eastAsia="Calibri" w:hAnsi="Calibri" w:cs="Calibri"/>
        </w:rPr>
        <w:t xml:space="preserve"> (time of year and time period)</w:t>
      </w:r>
      <w:r>
        <w:rPr>
          <w:rFonts w:ascii="Calibri" w:eastAsia="Calibri" w:hAnsi="Calibri" w:cs="Calibri"/>
        </w:rPr>
        <w:t xml:space="preserve">, as opposed to their talent. </w:t>
      </w:r>
    </w:p>
    <w:p w:rsidR="00A85657" w:rsidRDefault="00A85657" w:rsidP="0003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A85657" w:rsidRDefault="00A85657" w:rsidP="0003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6048D6" w:rsidRDefault="006048D6"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EE290D" w:rsidRDefault="00EE290D"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2A22F6" w:rsidRDefault="002A22F6" w:rsidP="006048D6">
      <w:pPr>
        <w:pStyle w:val="Default"/>
        <w:jc w:val="center"/>
        <w:rPr>
          <w:rFonts w:ascii="Times New Roman" w:hAnsi="Times New Roman" w:cs="Times New Roman"/>
          <w:b/>
          <w:sz w:val="22"/>
          <w:szCs w:val="22"/>
        </w:rPr>
      </w:pPr>
      <w:r>
        <w:rPr>
          <w:rFonts w:ascii="Times New Roman" w:hAnsi="Times New Roman" w:cs="Times New Roman"/>
          <w:b/>
          <w:sz w:val="22"/>
          <w:szCs w:val="22"/>
        </w:rPr>
        <w:lastRenderedPageBreak/>
        <w:t>(Chapter 5) The Three Lessons of Joe Flom:</w:t>
      </w:r>
    </w:p>
    <w:p w:rsidR="00FA0AA2" w:rsidRDefault="00FA0AA2" w:rsidP="009A7888">
      <w:pPr>
        <w:pStyle w:val="Default"/>
        <w:rPr>
          <w:rFonts w:ascii="Times New Roman" w:hAnsi="Times New Roman" w:cs="Times New Roman"/>
          <w:sz w:val="22"/>
          <w:szCs w:val="22"/>
        </w:rPr>
      </w:pPr>
      <w:r w:rsidRPr="00845AAB">
        <w:rPr>
          <w:rFonts w:ascii="Times New Roman" w:hAnsi="Times New Roman" w:cs="Times New Roman"/>
          <w:b/>
          <w:sz w:val="22"/>
          <w:szCs w:val="22"/>
        </w:rPr>
        <w:t>Pre-Reading Di</w:t>
      </w:r>
      <w:r w:rsidR="006048D6">
        <w:rPr>
          <w:rFonts w:ascii="Times New Roman" w:hAnsi="Times New Roman" w:cs="Times New Roman"/>
          <w:b/>
          <w:sz w:val="22"/>
          <w:szCs w:val="22"/>
        </w:rPr>
        <w:t>scussion:</w:t>
      </w:r>
      <w:r w:rsidR="00820877">
        <w:rPr>
          <w:rFonts w:ascii="Times New Roman" w:hAnsi="Times New Roman" w:cs="Times New Roman"/>
          <w:sz w:val="22"/>
          <w:szCs w:val="22"/>
        </w:rPr>
        <w:t xml:space="preserve"> </w:t>
      </w:r>
      <w:r w:rsidR="009A7888">
        <w:rPr>
          <w:rFonts w:ascii="Times New Roman" w:hAnsi="Times New Roman" w:cs="Times New Roman"/>
          <w:sz w:val="22"/>
          <w:szCs w:val="22"/>
        </w:rPr>
        <w:t>Have you ever had a setback in your life that, in retrospect, has turned out to be something that benefitted you in the long run?</w:t>
      </w:r>
    </w:p>
    <w:p w:rsidR="00FA0AA2" w:rsidRPr="00046058" w:rsidRDefault="00FA0AA2" w:rsidP="00FA0AA2">
      <w:pPr>
        <w:pStyle w:val="Default"/>
        <w:rPr>
          <w:rFonts w:ascii="Times New Roman" w:hAnsi="Times New Roman" w:cs="Times New Roman"/>
          <w:sz w:val="22"/>
          <w:szCs w:val="22"/>
        </w:rPr>
      </w:pPr>
      <w:bookmarkStart w:id="0" w:name="_GoBack"/>
      <w:bookmarkEnd w:id="0"/>
    </w:p>
    <w:p w:rsidR="00845AAB" w:rsidRDefault="00943A7F" w:rsidP="00943A7F">
      <w:pPr>
        <w:widowControl w:val="0"/>
        <w:autoSpaceDE w:val="0"/>
        <w:autoSpaceDN w:val="0"/>
        <w:adjustRightInd w:val="0"/>
        <w:rPr>
          <w:rFonts w:ascii="Times New Roman" w:hAnsi="Times New Roman"/>
          <w:b/>
          <w:bCs/>
          <w:sz w:val="22"/>
          <w:szCs w:val="22"/>
          <w:u w:val="single"/>
        </w:rPr>
      </w:pPr>
      <w:r>
        <w:rPr>
          <w:rFonts w:ascii="Times New Roman" w:hAnsi="Times New Roman"/>
          <w:b/>
          <w:bCs/>
          <w:sz w:val="22"/>
          <w:szCs w:val="22"/>
          <w:u w:val="single"/>
        </w:rPr>
        <w:t>Chapter Five:</w:t>
      </w:r>
    </w:p>
    <w:p w:rsidR="00845AAB" w:rsidRPr="002B471D" w:rsidRDefault="00943A7F" w:rsidP="009A7888">
      <w:pPr>
        <w:rPr>
          <w:rFonts w:ascii="Calibri" w:eastAsia="Calibri" w:hAnsi="Calibri" w:cs="Calibri"/>
        </w:rPr>
      </w:pPr>
      <w:r w:rsidRPr="002B471D">
        <w:rPr>
          <w:rFonts w:ascii="Calibri" w:eastAsia="Calibri" w:hAnsi="Calibri" w:cs="Calibri"/>
        </w:rPr>
        <w:t>Today’s activity is going to be a little bit di</w:t>
      </w:r>
      <w:r w:rsidR="00973656">
        <w:rPr>
          <w:rFonts w:ascii="Calibri" w:eastAsia="Calibri" w:hAnsi="Calibri" w:cs="Calibri"/>
        </w:rPr>
        <w:t>fferent than the previous ones.</w:t>
      </w:r>
      <w:r w:rsidR="002B471D" w:rsidRPr="002B471D">
        <w:rPr>
          <w:rFonts w:ascii="Calibri" w:eastAsia="Calibri" w:hAnsi="Calibri" w:cs="Calibri"/>
        </w:rPr>
        <w:t xml:space="preserve"> </w:t>
      </w:r>
      <w:r w:rsidR="002B471D" w:rsidRPr="00EE290D">
        <w:rPr>
          <w:rFonts w:ascii="Calibri" w:eastAsia="Calibri" w:hAnsi="Calibri" w:cs="Calibri"/>
          <w:b/>
          <w:u w:val="single"/>
        </w:rPr>
        <w:t xml:space="preserve">Everyone will read the </w:t>
      </w:r>
      <w:r w:rsidR="009A7888" w:rsidRPr="00EE290D">
        <w:rPr>
          <w:rFonts w:ascii="Calibri" w:eastAsia="Calibri" w:hAnsi="Calibri" w:cs="Calibri"/>
          <w:b/>
          <w:u w:val="single"/>
        </w:rPr>
        <w:t>summary of this chapter and we will base our discussion off of the summary.</w:t>
      </w:r>
      <w:r w:rsidR="009A7888">
        <w:rPr>
          <w:rFonts w:ascii="Calibri" w:eastAsia="Calibri" w:hAnsi="Calibri" w:cs="Calibri"/>
        </w:rPr>
        <w:t xml:space="preserve"> </w:t>
      </w:r>
    </w:p>
    <w:p w:rsidR="00943A7F" w:rsidRDefault="00943A7F" w:rsidP="00943A7F">
      <w:pPr>
        <w:widowControl w:val="0"/>
        <w:autoSpaceDE w:val="0"/>
        <w:autoSpaceDN w:val="0"/>
        <w:adjustRightInd w:val="0"/>
        <w:rPr>
          <w:rFonts w:ascii="Times New Roman" w:hAnsi="Times New Roman"/>
          <w:b/>
          <w:bCs/>
          <w:sz w:val="22"/>
          <w:szCs w:val="22"/>
          <w:u w:val="single"/>
        </w:rPr>
      </w:pPr>
    </w:p>
    <w:p w:rsidR="009A7888" w:rsidRPr="00D25BC6" w:rsidRDefault="00D25BC6" w:rsidP="00D25BC6">
      <w:pPr>
        <w:rPr>
          <w:rFonts w:ascii="Times New Roman" w:hAnsi="Times New Roman"/>
          <w:sz w:val="22"/>
          <w:szCs w:val="22"/>
        </w:rPr>
      </w:pPr>
      <w:r>
        <w:rPr>
          <w:rFonts w:ascii="Times New Roman" w:hAnsi="Times New Roman"/>
          <w:sz w:val="22"/>
          <w:szCs w:val="22"/>
        </w:rPr>
        <w:t>1.</w:t>
      </w:r>
      <w:r w:rsidR="00491D90" w:rsidRPr="00D25BC6">
        <w:rPr>
          <w:rFonts w:ascii="Times New Roman" w:hAnsi="Times New Roman"/>
          <w:sz w:val="22"/>
          <w:szCs w:val="22"/>
        </w:rPr>
        <w:t>How did being Jewish during Joe Flom’s time period initially seem like a disadvantage to Flom and how does it actually turn out to be an advantage for him?</w:t>
      </w:r>
      <w:r w:rsidR="006048D6">
        <w:rPr>
          <w:rFonts w:ascii="Times New Roman" w:hAnsi="Times New Roman"/>
          <w:sz w:val="22"/>
          <w:szCs w:val="22"/>
        </w:rPr>
        <w:t xml:space="preserve"> (The “demographic tough”)</w:t>
      </w:r>
    </w:p>
    <w:p w:rsidR="00491D90" w:rsidRDefault="00491D90" w:rsidP="00FA0AA2">
      <w:pPr>
        <w:rPr>
          <w:rFonts w:ascii="Times New Roman" w:hAnsi="Times New Roman"/>
          <w:sz w:val="22"/>
          <w:szCs w:val="22"/>
        </w:rPr>
      </w:pPr>
    </w:p>
    <w:p w:rsidR="00491D90" w:rsidRPr="00D25BC6" w:rsidRDefault="00D25BC6" w:rsidP="00D25BC6">
      <w:pPr>
        <w:rPr>
          <w:rFonts w:ascii="Times New Roman" w:hAnsi="Times New Roman"/>
          <w:sz w:val="22"/>
          <w:szCs w:val="22"/>
        </w:rPr>
      </w:pPr>
      <w:r>
        <w:rPr>
          <w:rFonts w:ascii="Times New Roman" w:hAnsi="Times New Roman"/>
          <w:sz w:val="22"/>
          <w:szCs w:val="22"/>
        </w:rPr>
        <w:t>2.</w:t>
      </w:r>
      <w:r w:rsidR="00491D90" w:rsidRPr="00D25BC6">
        <w:rPr>
          <w:rFonts w:ascii="Times New Roman" w:hAnsi="Times New Roman"/>
          <w:sz w:val="22"/>
          <w:szCs w:val="22"/>
        </w:rPr>
        <w:t xml:space="preserve">How does being born in the Great Depression actually </w:t>
      </w:r>
      <w:r w:rsidRPr="00D25BC6">
        <w:rPr>
          <w:rFonts w:ascii="Times New Roman" w:hAnsi="Times New Roman"/>
          <w:sz w:val="22"/>
          <w:szCs w:val="22"/>
        </w:rPr>
        <w:t>turn out to be an advantage?</w:t>
      </w:r>
    </w:p>
    <w:p w:rsidR="00D25BC6" w:rsidRDefault="00D25BC6" w:rsidP="00FA0AA2">
      <w:pPr>
        <w:rPr>
          <w:rFonts w:ascii="Times New Roman" w:hAnsi="Times New Roman"/>
          <w:sz w:val="22"/>
          <w:szCs w:val="22"/>
        </w:rPr>
      </w:pPr>
    </w:p>
    <w:p w:rsidR="00D25BC6" w:rsidRDefault="00D25BC6" w:rsidP="00D25BC6">
      <w:pPr>
        <w:ind w:left="2160" w:firstLine="720"/>
        <w:rPr>
          <w:rFonts w:ascii="Times New Roman" w:hAnsi="Times New Roman"/>
          <w:sz w:val="22"/>
          <w:szCs w:val="22"/>
        </w:rPr>
      </w:pPr>
      <w:r w:rsidRPr="00845AAB">
        <w:rPr>
          <w:rFonts w:ascii="Times New Roman" w:hAnsi="Times New Roman"/>
          <w:b/>
          <w:sz w:val="22"/>
          <w:szCs w:val="22"/>
        </w:rPr>
        <w:t xml:space="preserve">Post Reading </w:t>
      </w:r>
      <w:r>
        <w:rPr>
          <w:rFonts w:ascii="Times New Roman" w:hAnsi="Times New Roman"/>
          <w:b/>
          <w:sz w:val="22"/>
          <w:szCs w:val="22"/>
        </w:rPr>
        <w:t xml:space="preserve">Discussion </w:t>
      </w:r>
      <w:r w:rsidRPr="00845AAB">
        <w:rPr>
          <w:rFonts w:ascii="Times New Roman" w:hAnsi="Times New Roman"/>
          <w:b/>
          <w:sz w:val="22"/>
          <w:szCs w:val="22"/>
        </w:rPr>
        <w:t>of Chapter 5</w:t>
      </w:r>
      <w:r>
        <w:rPr>
          <w:rFonts w:ascii="Times New Roman" w:hAnsi="Times New Roman"/>
          <w:sz w:val="22"/>
          <w:szCs w:val="22"/>
        </w:rPr>
        <w:t>:</w:t>
      </w:r>
    </w:p>
    <w:p w:rsidR="00D25BC6" w:rsidRDefault="00D25BC6" w:rsidP="00FA0AA2">
      <w:pPr>
        <w:rPr>
          <w:rFonts w:ascii="Times New Roman" w:hAnsi="Times New Roman"/>
          <w:sz w:val="22"/>
          <w:szCs w:val="22"/>
        </w:rPr>
      </w:pPr>
      <w:r w:rsidRPr="00D25BC6">
        <w:rPr>
          <w:rFonts w:ascii="Times New Roman" w:hAnsi="Times New Roman"/>
          <w:b/>
          <w:sz w:val="22"/>
          <w:szCs w:val="22"/>
        </w:rPr>
        <w:t>Post Reading Discussion 1</w:t>
      </w:r>
      <w:r>
        <w:rPr>
          <w:rFonts w:ascii="Times New Roman" w:hAnsi="Times New Roman"/>
          <w:sz w:val="22"/>
          <w:szCs w:val="22"/>
        </w:rPr>
        <w:t xml:space="preserve">: How does the message of the  story of </w:t>
      </w:r>
      <w:r>
        <w:t>Louis and Regina Borgenicht</w:t>
      </w:r>
      <w:r>
        <w:t xml:space="preserve"> similar to the message that we read about with Bill Gates and the list in Chapter 2 of the wealthiest people in the world?</w:t>
      </w:r>
    </w:p>
    <w:p w:rsidR="009A7888" w:rsidRDefault="009A7888" w:rsidP="00FA0AA2">
      <w:pPr>
        <w:rPr>
          <w:rFonts w:ascii="Times New Roman" w:hAnsi="Times New Roman"/>
          <w:sz w:val="22"/>
          <w:szCs w:val="22"/>
        </w:rPr>
      </w:pPr>
    </w:p>
    <w:p w:rsidR="00FA0AA2" w:rsidRPr="00046058" w:rsidRDefault="00D25BC6" w:rsidP="00FA0AA2">
      <w:pPr>
        <w:rPr>
          <w:rFonts w:ascii="Times New Roman" w:hAnsi="Times New Roman"/>
          <w:sz w:val="22"/>
          <w:szCs w:val="22"/>
        </w:rPr>
      </w:pPr>
      <w:r>
        <w:rPr>
          <w:rFonts w:ascii="Times New Roman" w:hAnsi="Times New Roman"/>
          <w:b/>
          <w:sz w:val="22"/>
          <w:szCs w:val="22"/>
        </w:rPr>
        <w:t>Post Reading Discussion 2</w:t>
      </w:r>
      <w:r w:rsidR="00820877">
        <w:rPr>
          <w:rFonts w:ascii="Times New Roman" w:hAnsi="Times New Roman"/>
          <w:sz w:val="22"/>
          <w:szCs w:val="22"/>
        </w:rPr>
        <w:t xml:space="preserve">: </w:t>
      </w:r>
      <w:r w:rsidR="00FA0AA2" w:rsidRPr="00046058">
        <w:rPr>
          <w:rFonts w:ascii="Times New Roman" w:hAnsi="Times New Roman"/>
          <w:sz w:val="22"/>
          <w:szCs w:val="22"/>
        </w:rPr>
        <w:t>Why does Gladwell urge readers to be skeptical of typical “rags-to-riches” stories? (119)</w:t>
      </w:r>
    </w:p>
    <w:p w:rsidR="00FA0AA2" w:rsidRPr="00046058" w:rsidRDefault="00FA0AA2" w:rsidP="00FA0AA2">
      <w:pPr>
        <w:pStyle w:val="Default"/>
        <w:rPr>
          <w:rFonts w:ascii="Times New Roman" w:hAnsi="Times New Roman" w:cs="Times New Roman"/>
          <w:sz w:val="22"/>
          <w:szCs w:val="22"/>
        </w:rPr>
      </w:pPr>
    </w:p>
    <w:p w:rsidR="00F238A6" w:rsidRDefault="00F238A6" w:rsidP="00943A7F">
      <w:pPr>
        <w:widowControl w:val="0"/>
        <w:autoSpaceDE w:val="0"/>
        <w:autoSpaceDN w:val="0"/>
        <w:adjustRightInd w:val="0"/>
        <w:rPr>
          <w:rFonts w:ascii="Times New Roman" w:hAnsi="Times New Roman"/>
          <w:b/>
          <w:bCs/>
          <w:sz w:val="22"/>
          <w:szCs w:val="22"/>
        </w:rPr>
      </w:pPr>
    </w:p>
    <w:p w:rsidR="00F238A6" w:rsidRDefault="00F238A6" w:rsidP="00943A7F">
      <w:pPr>
        <w:widowControl w:val="0"/>
        <w:autoSpaceDE w:val="0"/>
        <w:autoSpaceDN w:val="0"/>
        <w:adjustRightInd w:val="0"/>
        <w:rPr>
          <w:rFonts w:ascii="Times New Roman" w:hAnsi="Times New Roman"/>
          <w:b/>
          <w:bCs/>
          <w:sz w:val="22"/>
          <w:szCs w:val="22"/>
        </w:rPr>
      </w:pPr>
    </w:p>
    <w:p w:rsidR="002A22F6" w:rsidRDefault="00943A7F" w:rsidP="001F4D2B">
      <w:pPr>
        <w:widowControl w:val="0"/>
        <w:autoSpaceDE w:val="0"/>
        <w:autoSpaceDN w:val="0"/>
        <w:adjustRightInd w:val="0"/>
        <w:ind w:left="2880" w:firstLine="720"/>
        <w:rPr>
          <w:rFonts w:ascii="Times New Roman" w:hAnsi="Times New Roman"/>
          <w:b/>
          <w:bCs/>
          <w:sz w:val="22"/>
          <w:szCs w:val="22"/>
        </w:rPr>
      </w:pPr>
      <w:r w:rsidRPr="00046058">
        <w:rPr>
          <w:rFonts w:ascii="Times New Roman" w:hAnsi="Times New Roman"/>
          <w:b/>
          <w:bCs/>
          <w:sz w:val="22"/>
          <w:szCs w:val="22"/>
        </w:rPr>
        <w:t>PART TWO: LEGACY</w:t>
      </w:r>
    </w:p>
    <w:p w:rsidR="002A22F6" w:rsidRDefault="00CD6945" w:rsidP="001F4D2B">
      <w:pPr>
        <w:widowControl w:val="0"/>
        <w:autoSpaceDE w:val="0"/>
        <w:autoSpaceDN w:val="0"/>
        <w:adjustRightInd w:val="0"/>
        <w:jc w:val="center"/>
        <w:rPr>
          <w:rFonts w:ascii="Times New Roman" w:hAnsi="Times New Roman"/>
          <w:b/>
          <w:bCs/>
          <w:sz w:val="22"/>
          <w:szCs w:val="22"/>
        </w:rPr>
      </w:pPr>
      <w:r>
        <w:rPr>
          <w:rFonts w:ascii="Times New Roman" w:hAnsi="Times New Roman"/>
          <w:b/>
          <w:bCs/>
          <w:sz w:val="22"/>
          <w:szCs w:val="22"/>
        </w:rPr>
        <w:t xml:space="preserve">(Chapter Six) </w:t>
      </w:r>
      <w:r w:rsidR="002A22F6">
        <w:rPr>
          <w:rFonts w:ascii="Times New Roman" w:hAnsi="Times New Roman"/>
          <w:b/>
          <w:bCs/>
          <w:sz w:val="22"/>
          <w:szCs w:val="22"/>
        </w:rPr>
        <w:t>Harlan, Kentucky</w:t>
      </w:r>
    </w:p>
    <w:p w:rsidR="00912DB0" w:rsidRDefault="00943A7F" w:rsidP="00CD6945">
      <w:pPr>
        <w:widowControl w:val="0"/>
        <w:autoSpaceDE w:val="0"/>
        <w:autoSpaceDN w:val="0"/>
        <w:adjustRightInd w:val="0"/>
        <w:rPr>
          <w:rFonts w:ascii="Calibri" w:eastAsia="Calibri" w:hAnsi="Calibri" w:cs="Calibri"/>
          <w:b/>
        </w:rPr>
      </w:pPr>
      <w:r>
        <w:rPr>
          <w:rFonts w:ascii="Calibri" w:eastAsia="Calibri" w:hAnsi="Calibri" w:cs="Calibri"/>
          <w:b/>
        </w:rPr>
        <w:t>QUESTION OF THE DAY OF THE CHAPTER</w:t>
      </w:r>
      <w:r w:rsidR="00912DB0">
        <w:rPr>
          <w:rFonts w:ascii="Calibri" w:eastAsia="Calibri" w:hAnsi="Calibri" w:cs="Calibri"/>
          <w:b/>
        </w:rPr>
        <w:t xml:space="preserve"> 6</w:t>
      </w:r>
      <w:r w:rsidR="00912DB0" w:rsidRPr="00912DB0">
        <w:rPr>
          <w:rFonts w:ascii="Calibri" w:eastAsia="Calibri" w:hAnsi="Calibri" w:cs="Calibri"/>
        </w:rPr>
        <w:t>:</w:t>
      </w:r>
      <w:r>
        <w:rPr>
          <w:rFonts w:ascii="Calibri" w:eastAsia="Calibri" w:hAnsi="Calibri" w:cs="Calibri"/>
          <w:b/>
        </w:rPr>
        <w:t xml:space="preserve"> </w:t>
      </w:r>
      <w:r w:rsidR="00912DB0">
        <w:rPr>
          <w:rFonts w:ascii="Calibri" w:eastAsia="Calibri" w:hAnsi="Calibri" w:cs="Calibri"/>
          <w:b/>
        </w:rPr>
        <w:t>Discuss in groups and each group will present one or two of the responses from your discussion.</w:t>
      </w:r>
    </w:p>
    <w:p w:rsidR="004638BE" w:rsidRPr="00CD6945" w:rsidRDefault="004638BE" w:rsidP="00CD6945">
      <w:pPr>
        <w:widowControl w:val="0"/>
        <w:autoSpaceDE w:val="0"/>
        <w:autoSpaceDN w:val="0"/>
        <w:adjustRightInd w:val="0"/>
        <w:rPr>
          <w:rFonts w:ascii="Times New Roman" w:hAnsi="Times New Roman"/>
          <w:b/>
          <w:bCs/>
          <w:sz w:val="22"/>
          <w:szCs w:val="22"/>
        </w:rPr>
      </w:pPr>
    </w:p>
    <w:p w:rsidR="00943A7F" w:rsidRDefault="004638BE" w:rsidP="00943A7F">
      <w:pPr>
        <w:rPr>
          <w:rFonts w:ascii="Calibri" w:eastAsia="Calibri" w:hAnsi="Calibri" w:cs="Calibri"/>
        </w:rPr>
      </w:pPr>
      <w:r w:rsidRPr="00834F63">
        <w:rPr>
          <w:rFonts w:ascii="Calibri" w:eastAsia="Calibri" w:hAnsi="Calibri" w:cs="Calibri"/>
          <w:b/>
        </w:rPr>
        <w:t>Discussion 1</w:t>
      </w:r>
      <w:r>
        <w:rPr>
          <w:rFonts w:ascii="Calibri" w:eastAsia="Calibri" w:hAnsi="Calibri" w:cs="Calibri"/>
        </w:rPr>
        <w:t xml:space="preserve">: </w:t>
      </w:r>
      <w:r w:rsidR="00943A7F">
        <w:rPr>
          <w:rFonts w:ascii="Calibri" w:eastAsia="Calibri" w:hAnsi="Calibri" w:cs="Calibri"/>
        </w:rPr>
        <w:t xml:space="preserve">What do you know about your family history? </w:t>
      </w:r>
      <w:r w:rsidR="00A31B54">
        <w:rPr>
          <w:rFonts w:ascii="Calibri" w:eastAsia="Calibri" w:hAnsi="Calibri" w:cs="Calibri"/>
        </w:rPr>
        <w:t xml:space="preserve">Do you have any interesting stories? </w:t>
      </w:r>
      <w:r w:rsidR="00943A7F">
        <w:rPr>
          <w:rFonts w:ascii="Calibri" w:eastAsia="Calibri" w:hAnsi="Calibri" w:cs="Calibri"/>
        </w:rPr>
        <w:t xml:space="preserve">What traits did your parents, grandparents, aunts, uncles, etc. pass down to you? </w:t>
      </w:r>
    </w:p>
    <w:p w:rsidR="00F238A6" w:rsidRDefault="00F238A6" w:rsidP="00943A7F">
      <w:pPr>
        <w:rPr>
          <w:rFonts w:ascii="Calibri" w:eastAsia="Calibri" w:hAnsi="Calibri" w:cs="Calibri"/>
        </w:rPr>
      </w:pPr>
    </w:p>
    <w:p w:rsidR="00834F63" w:rsidRDefault="00834F63" w:rsidP="00943A7F">
      <w:pPr>
        <w:rPr>
          <w:rFonts w:ascii="Calibri" w:eastAsia="Calibri" w:hAnsi="Calibri" w:cs="Calibri"/>
        </w:rPr>
      </w:pPr>
      <w:r>
        <w:rPr>
          <w:rFonts w:ascii="Calibri" w:eastAsia="Calibri" w:hAnsi="Calibri" w:cs="Calibri"/>
        </w:rPr>
        <w:t xml:space="preserve">Note: The first part of this chapter discusses the feuds that began when Harlan, Kentucky was founded. We are going to start in part 2 on p. 164. </w:t>
      </w:r>
    </w:p>
    <w:p w:rsidR="00D423E7" w:rsidRDefault="00D423E7" w:rsidP="00943A7F">
      <w:pPr>
        <w:rPr>
          <w:rFonts w:ascii="Calibri" w:eastAsia="Calibri" w:hAnsi="Calibri" w:cs="Calibri"/>
        </w:rPr>
      </w:pPr>
    </w:p>
    <w:p w:rsidR="00D423E7" w:rsidRDefault="00943A7F" w:rsidP="00943A7F">
      <w:pPr>
        <w:rPr>
          <w:rFonts w:ascii="Calibri" w:eastAsia="Calibri" w:hAnsi="Calibri" w:cs="Calibri"/>
          <w:b/>
        </w:rPr>
      </w:pPr>
      <w:r>
        <w:rPr>
          <w:rFonts w:ascii="Calibri" w:eastAsia="Calibri" w:hAnsi="Calibri" w:cs="Calibri"/>
          <w:b/>
        </w:rPr>
        <w:t>GUIDED READING QUESTIONS: Answer each in COMPL</w:t>
      </w:r>
      <w:r w:rsidR="00EE5975">
        <w:rPr>
          <w:rFonts w:ascii="Calibri" w:eastAsia="Calibri" w:hAnsi="Calibri" w:cs="Calibri"/>
          <w:b/>
        </w:rPr>
        <w:t>ETE SENTENCES</w:t>
      </w:r>
      <w:r w:rsidR="00D423E7">
        <w:rPr>
          <w:rFonts w:ascii="Calibri" w:eastAsia="Calibri" w:hAnsi="Calibri" w:cs="Calibri"/>
          <w:b/>
        </w:rPr>
        <w:t xml:space="preserve"> (3-5 each)</w:t>
      </w:r>
      <w:r w:rsidR="00EE5975">
        <w:rPr>
          <w:rFonts w:ascii="Calibri" w:eastAsia="Calibri" w:hAnsi="Calibri" w:cs="Calibri"/>
          <w:b/>
        </w:rPr>
        <w:t>.</w:t>
      </w:r>
    </w:p>
    <w:p w:rsidR="00943A7F" w:rsidRDefault="00943A7F" w:rsidP="00943A7F">
      <w:pPr>
        <w:numPr>
          <w:ilvl w:val="0"/>
          <w:numId w:val="10"/>
        </w:numPr>
        <w:spacing w:line="276" w:lineRule="auto"/>
        <w:rPr>
          <w:rFonts w:ascii="Calibri" w:eastAsia="Calibri" w:hAnsi="Calibri" w:cs="Calibri"/>
        </w:rPr>
      </w:pPr>
      <w:r>
        <w:rPr>
          <w:rFonts w:ascii="Calibri" w:eastAsia="Calibri" w:hAnsi="Calibri" w:cs="Calibri"/>
        </w:rPr>
        <w:t xml:space="preserve">Describe in full the “culture of honor.” </w:t>
      </w:r>
      <w:r w:rsidR="00834F63">
        <w:rPr>
          <w:rFonts w:ascii="Calibri" w:eastAsia="Calibri" w:hAnsi="Calibri" w:cs="Calibri"/>
        </w:rPr>
        <w:t>Explain how this relates to Farmers vs. Goat Farmers.</w:t>
      </w:r>
    </w:p>
    <w:p w:rsidR="00943A7F" w:rsidRDefault="00943A7F" w:rsidP="00943A7F">
      <w:pPr>
        <w:numPr>
          <w:ilvl w:val="0"/>
          <w:numId w:val="10"/>
        </w:numPr>
        <w:spacing w:line="276" w:lineRule="auto"/>
        <w:rPr>
          <w:rFonts w:ascii="Calibri" w:eastAsia="Calibri" w:hAnsi="Calibri" w:cs="Calibri"/>
        </w:rPr>
      </w:pPr>
      <w:r>
        <w:rPr>
          <w:rFonts w:ascii="Calibri" w:eastAsia="Calibri" w:hAnsi="Calibri" w:cs="Calibri"/>
        </w:rPr>
        <w:t xml:space="preserve">What makes the violence of the south different than the violence of the north? </w:t>
      </w:r>
    </w:p>
    <w:p w:rsidR="00943A7F" w:rsidRDefault="004B2E57" w:rsidP="00943A7F">
      <w:pPr>
        <w:numPr>
          <w:ilvl w:val="0"/>
          <w:numId w:val="10"/>
        </w:numPr>
        <w:spacing w:line="276" w:lineRule="auto"/>
        <w:rPr>
          <w:rFonts w:ascii="Calibri" w:eastAsia="Calibri" w:hAnsi="Calibri" w:cs="Calibri"/>
        </w:rPr>
      </w:pPr>
      <w:r>
        <w:rPr>
          <w:rFonts w:ascii="Calibri" w:eastAsia="Calibri" w:hAnsi="Calibri" w:cs="Calibri"/>
        </w:rPr>
        <w:t>Explain what “cultural legacy” means.</w:t>
      </w:r>
    </w:p>
    <w:p w:rsidR="00493F39" w:rsidRPr="00E16B31" w:rsidRDefault="00943A7F" w:rsidP="00E16B31">
      <w:pPr>
        <w:numPr>
          <w:ilvl w:val="0"/>
          <w:numId w:val="10"/>
        </w:numPr>
        <w:spacing w:line="276" w:lineRule="auto"/>
        <w:rPr>
          <w:rFonts w:ascii="Calibri" w:eastAsia="Calibri" w:hAnsi="Calibri" w:cs="Calibri"/>
        </w:rPr>
      </w:pPr>
      <w:r>
        <w:rPr>
          <w:rFonts w:ascii="Calibri" w:eastAsia="Calibri" w:hAnsi="Calibri" w:cs="Calibri"/>
        </w:rPr>
        <w:t xml:space="preserve">What did the psychologists at Michigan study? What did they learn from this? How does this make you all feel as a southerner? </w:t>
      </w:r>
    </w:p>
    <w:p w:rsidR="00943A7F" w:rsidRDefault="00444112" w:rsidP="00943A7F">
      <w:pPr>
        <w:rPr>
          <w:rFonts w:ascii="Calibri" w:eastAsia="Calibri" w:hAnsi="Calibri" w:cs="Calibri"/>
          <w:b/>
        </w:rPr>
      </w:pPr>
      <w:r>
        <w:rPr>
          <w:rFonts w:ascii="Calibri" w:eastAsia="Calibri" w:hAnsi="Calibri" w:cs="Calibri"/>
          <w:b/>
        </w:rPr>
        <w:t xml:space="preserve">                                                    </w:t>
      </w:r>
      <w:r w:rsidR="00B7119C">
        <w:rPr>
          <w:rFonts w:ascii="Calibri" w:eastAsia="Calibri" w:hAnsi="Calibri" w:cs="Calibri"/>
          <w:b/>
        </w:rPr>
        <w:t xml:space="preserve">              </w:t>
      </w:r>
      <w:r>
        <w:rPr>
          <w:rFonts w:ascii="Calibri" w:eastAsia="Calibri" w:hAnsi="Calibri" w:cs="Calibri"/>
          <w:b/>
        </w:rPr>
        <w:t xml:space="preserve"> </w:t>
      </w:r>
      <w:r w:rsidR="00493F39">
        <w:rPr>
          <w:rFonts w:ascii="Calibri" w:eastAsia="Calibri" w:hAnsi="Calibri" w:cs="Calibri"/>
          <w:b/>
        </w:rPr>
        <w:t>Post Reading Discussion</w:t>
      </w:r>
    </w:p>
    <w:p w:rsidR="004B2E57" w:rsidRDefault="004638BE" w:rsidP="00BD45C1">
      <w:pPr>
        <w:rPr>
          <w:rFonts w:ascii="Calibri" w:eastAsia="Calibri" w:hAnsi="Calibri" w:cs="Calibri"/>
        </w:rPr>
      </w:pPr>
      <w:r w:rsidRPr="004B2E57">
        <w:rPr>
          <w:rFonts w:ascii="Calibri" w:eastAsia="Calibri" w:hAnsi="Calibri" w:cs="Calibri"/>
          <w:b/>
        </w:rPr>
        <w:t>Post Reading</w:t>
      </w:r>
      <w:r>
        <w:rPr>
          <w:rFonts w:ascii="Calibri" w:eastAsia="Calibri" w:hAnsi="Calibri" w:cs="Calibri"/>
        </w:rPr>
        <w:t xml:space="preserve"> </w:t>
      </w:r>
      <w:r w:rsidRPr="004B2E57">
        <w:rPr>
          <w:rFonts w:ascii="Calibri" w:eastAsia="Calibri" w:hAnsi="Calibri" w:cs="Calibri"/>
          <w:b/>
        </w:rPr>
        <w:t>1</w:t>
      </w:r>
      <w:r>
        <w:rPr>
          <w:rFonts w:ascii="Calibri" w:eastAsia="Calibri" w:hAnsi="Calibri" w:cs="Calibri"/>
        </w:rPr>
        <w:t xml:space="preserve">: </w:t>
      </w:r>
      <w:r w:rsidR="004B2E57">
        <w:rPr>
          <w:rFonts w:ascii="Calibri" w:eastAsia="Calibri" w:hAnsi="Calibri" w:cs="Calibri"/>
        </w:rPr>
        <w:t>Explain something in this chapter that you found the most interesting. Why is it interesting?</w:t>
      </w:r>
    </w:p>
    <w:p w:rsidR="00CD6945" w:rsidRDefault="004B2E57" w:rsidP="00BD45C1">
      <w:pPr>
        <w:rPr>
          <w:rFonts w:ascii="Calibri" w:eastAsia="Calibri" w:hAnsi="Calibri" w:cs="Calibri"/>
          <w:b/>
          <w:sz w:val="28"/>
          <w:szCs w:val="28"/>
        </w:rPr>
      </w:pPr>
      <w:r w:rsidRPr="004B2E57">
        <w:rPr>
          <w:rFonts w:ascii="Calibri" w:eastAsia="Calibri" w:hAnsi="Calibri" w:cs="Calibri"/>
          <w:b/>
        </w:rPr>
        <w:t>Note</w:t>
      </w:r>
      <w:r>
        <w:rPr>
          <w:rFonts w:ascii="Calibri" w:eastAsia="Calibri" w:hAnsi="Calibri" w:cs="Calibri"/>
        </w:rPr>
        <w:t xml:space="preserve">: </w:t>
      </w:r>
      <w:r w:rsidR="00943A7F">
        <w:rPr>
          <w:rFonts w:ascii="Calibri" w:eastAsia="Calibri" w:hAnsi="Calibri" w:cs="Calibri"/>
        </w:rPr>
        <w:t xml:space="preserve">The first part of the book was all about circumstances that lead to success. This section is about legacy. </w:t>
      </w:r>
    </w:p>
    <w:p w:rsidR="0008685E" w:rsidRPr="0008685E" w:rsidRDefault="0008685E" w:rsidP="0008685E">
      <w:pPr>
        <w:jc w:val="center"/>
        <w:rPr>
          <w:rFonts w:ascii="Times New Roman" w:eastAsia="Calibri" w:hAnsi="Times New Roman"/>
          <w:b/>
        </w:rPr>
      </w:pPr>
      <w:r w:rsidRPr="0008685E">
        <w:rPr>
          <w:rFonts w:ascii="Times New Roman" w:eastAsia="Calibri" w:hAnsi="Times New Roman"/>
          <w:b/>
        </w:rPr>
        <w:lastRenderedPageBreak/>
        <w:t>Chapter 7: “THE ETHNIC THEORY OF PLANE CRASHES”</w:t>
      </w:r>
    </w:p>
    <w:p w:rsidR="0008685E" w:rsidRPr="004102BF" w:rsidRDefault="00BD45C1" w:rsidP="00E16B31">
      <w:pPr>
        <w:ind w:left="3600"/>
        <w:rPr>
          <w:rFonts w:ascii="Calibri" w:eastAsia="Calibri" w:hAnsi="Calibri" w:cs="Calibri"/>
          <w:b/>
        </w:rPr>
      </w:pPr>
      <w:r w:rsidRPr="004102BF">
        <w:rPr>
          <w:rFonts w:ascii="Calibri" w:eastAsia="Calibri" w:hAnsi="Calibri" w:cs="Calibri"/>
          <w:b/>
        </w:rPr>
        <w:t>(SECTIONS 1-7)</w:t>
      </w:r>
      <w:r w:rsidR="004102BF">
        <w:rPr>
          <w:rFonts w:ascii="Calibri" w:eastAsia="Calibri" w:hAnsi="Calibri" w:cs="Calibri"/>
          <w:b/>
        </w:rPr>
        <w:t xml:space="preserve"> pp. 177-198</w:t>
      </w:r>
    </w:p>
    <w:p w:rsidR="00E77DC1" w:rsidRPr="001F4D2B" w:rsidRDefault="00EA7A7A" w:rsidP="001F4D2B">
      <w:pPr>
        <w:rPr>
          <w:rFonts w:ascii="Calibri" w:eastAsia="Calibri" w:hAnsi="Calibri" w:cs="Calibri"/>
        </w:rPr>
      </w:pPr>
      <w:r w:rsidRPr="00EA7A7A">
        <w:rPr>
          <w:rFonts w:ascii="Calibri" w:eastAsia="Calibri" w:hAnsi="Calibri" w:cs="Calibri"/>
        </w:rPr>
        <w:t xml:space="preserve">              </w:t>
      </w:r>
      <w:r w:rsidRPr="00EA7A7A">
        <w:rPr>
          <w:rFonts w:ascii="Calibri" w:eastAsia="Calibri" w:hAnsi="Calibri" w:cs="Calibri"/>
          <w:b/>
        </w:rPr>
        <w:t>Note</w:t>
      </w:r>
      <w:r w:rsidRPr="00EA7A7A">
        <w:rPr>
          <w:rFonts w:ascii="Calibri" w:eastAsia="Calibri" w:hAnsi="Calibri" w:cs="Calibri"/>
        </w:rPr>
        <w:t>: Chapter 7 will be broken up into two days of reading and discussion.</w:t>
      </w:r>
    </w:p>
    <w:p w:rsidR="00BD45C1" w:rsidRDefault="00E77DC1" w:rsidP="00BD45C1">
      <w:pPr>
        <w:rPr>
          <w:rFonts w:ascii="Calibri" w:eastAsia="Calibri" w:hAnsi="Calibri" w:cs="Calibri"/>
        </w:rPr>
      </w:pPr>
      <w:r w:rsidRPr="001F4D2B">
        <w:rPr>
          <w:rFonts w:ascii="Calibri" w:eastAsia="Calibri" w:hAnsi="Calibri" w:cs="Calibri"/>
          <w:b/>
        </w:rPr>
        <w:t>Discussion 1</w:t>
      </w:r>
      <w:r>
        <w:rPr>
          <w:rFonts w:ascii="Calibri" w:eastAsia="Calibri" w:hAnsi="Calibri" w:cs="Calibri"/>
        </w:rPr>
        <w:t xml:space="preserve">: </w:t>
      </w:r>
      <w:r w:rsidR="00BD45C1">
        <w:rPr>
          <w:rFonts w:ascii="Calibri" w:eastAsia="Calibri" w:hAnsi="Calibri" w:cs="Calibri"/>
        </w:rPr>
        <w:t>What is something that is a part of your culture? Did your parents teach you manners? Did you have special traditions that made you who you were?</w:t>
      </w:r>
    </w:p>
    <w:p w:rsidR="00BD45C1" w:rsidRDefault="00BD45C1" w:rsidP="00BD45C1">
      <w:pPr>
        <w:rPr>
          <w:rFonts w:ascii="Calibri" w:eastAsia="Calibri" w:hAnsi="Calibri" w:cs="Calibri"/>
        </w:rPr>
      </w:pPr>
    </w:p>
    <w:p w:rsidR="001F4D2B" w:rsidRDefault="004102BF" w:rsidP="001F4D2B">
      <w:pPr>
        <w:rPr>
          <w:rFonts w:ascii="Times New Roman" w:eastAsia="Calibri" w:hAnsi="Times New Roman"/>
          <w:b/>
        </w:rPr>
      </w:pPr>
      <w:r w:rsidRPr="001F4D2B">
        <w:rPr>
          <w:rFonts w:ascii="Times New Roman" w:eastAsia="Calibri" w:hAnsi="Times New Roman"/>
          <w:b/>
        </w:rPr>
        <w:t>GUIDED READING QUESTIONS: An</w:t>
      </w:r>
      <w:r w:rsidR="001F4D2B">
        <w:rPr>
          <w:rFonts w:ascii="Times New Roman" w:eastAsia="Calibri" w:hAnsi="Times New Roman"/>
          <w:b/>
        </w:rPr>
        <w:t>swer each in COMPLETE SENTENCES.</w:t>
      </w:r>
    </w:p>
    <w:p w:rsidR="00BD45C1" w:rsidRPr="001F4D2B" w:rsidRDefault="00E16B31" w:rsidP="001F4D2B">
      <w:pPr>
        <w:pStyle w:val="ListParagraph"/>
        <w:numPr>
          <w:ilvl w:val="0"/>
          <w:numId w:val="11"/>
        </w:numPr>
        <w:rPr>
          <w:rFonts w:ascii="Times New Roman" w:eastAsia="Calibri" w:hAnsi="Times New Roman"/>
          <w:b/>
        </w:rPr>
      </w:pPr>
      <w:r w:rsidRPr="001F4D2B">
        <w:rPr>
          <w:rFonts w:ascii="Times New Roman" w:eastAsia="Calibri" w:hAnsi="Times New Roman"/>
        </w:rPr>
        <w:t xml:space="preserve">Describe in </w:t>
      </w:r>
      <w:r w:rsidR="00BD45C1" w:rsidRPr="001F4D2B">
        <w:rPr>
          <w:rFonts w:ascii="Times New Roman" w:eastAsia="Calibri" w:hAnsi="Times New Roman"/>
        </w:rPr>
        <w:t>3</w:t>
      </w:r>
      <w:r w:rsidRPr="001F4D2B">
        <w:rPr>
          <w:rFonts w:ascii="Times New Roman" w:eastAsia="Calibri" w:hAnsi="Times New Roman"/>
        </w:rPr>
        <w:t>-5</w:t>
      </w:r>
      <w:r w:rsidR="00BD45C1" w:rsidRPr="001F4D2B">
        <w:rPr>
          <w:rFonts w:ascii="Times New Roman" w:eastAsia="Calibri" w:hAnsi="Times New Roman"/>
        </w:rPr>
        <w:t xml:space="preserve"> sentences what happened on the morning of August 3rd, 1997.</w:t>
      </w:r>
    </w:p>
    <w:p w:rsidR="00E16B31" w:rsidRPr="001F4D2B" w:rsidRDefault="00E16B31" w:rsidP="00BD45C1">
      <w:pPr>
        <w:numPr>
          <w:ilvl w:val="0"/>
          <w:numId w:val="11"/>
        </w:numPr>
        <w:spacing w:line="276" w:lineRule="auto"/>
        <w:rPr>
          <w:rFonts w:ascii="Times New Roman" w:eastAsia="Calibri" w:hAnsi="Times New Roman"/>
        </w:rPr>
      </w:pPr>
      <w:r w:rsidRPr="001F4D2B">
        <w:rPr>
          <w:rFonts w:ascii="Times New Roman" w:eastAsia="Calibri" w:hAnsi="Times New Roman"/>
        </w:rPr>
        <w:t>What other incidents had happened with Korean Air?</w:t>
      </w:r>
    </w:p>
    <w:p w:rsidR="00BD45C1" w:rsidRPr="001F4D2B" w:rsidRDefault="00BD45C1" w:rsidP="00BD45C1">
      <w:pPr>
        <w:numPr>
          <w:ilvl w:val="0"/>
          <w:numId w:val="11"/>
        </w:numPr>
        <w:spacing w:line="276" w:lineRule="auto"/>
        <w:rPr>
          <w:rFonts w:ascii="Times New Roman" w:eastAsia="Calibri" w:hAnsi="Times New Roman"/>
        </w:rPr>
      </w:pPr>
      <w:r w:rsidRPr="001F4D2B">
        <w:rPr>
          <w:rFonts w:ascii="Times New Roman" w:eastAsia="Calibri" w:hAnsi="Times New Roman"/>
        </w:rPr>
        <w:t xml:space="preserve">Korean Air knew it needed to make a change. How did it go about doing that? </w:t>
      </w:r>
    </w:p>
    <w:p w:rsidR="00227DF9" w:rsidRPr="001F4D2B" w:rsidRDefault="00BD45C1" w:rsidP="00E16B31">
      <w:pPr>
        <w:numPr>
          <w:ilvl w:val="0"/>
          <w:numId w:val="11"/>
        </w:numPr>
        <w:spacing w:line="276" w:lineRule="auto"/>
        <w:rPr>
          <w:rFonts w:ascii="Times New Roman" w:eastAsia="Calibri" w:hAnsi="Times New Roman"/>
        </w:rPr>
      </w:pPr>
      <w:r w:rsidRPr="001F4D2B">
        <w:rPr>
          <w:rFonts w:ascii="Times New Roman" w:eastAsia="Calibri" w:hAnsi="Times New Roman"/>
        </w:rPr>
        <w:t xml:space="preserve">What does Gladwell say that needed to have happen in the Avianca crash that Ratwatte excelled at? </w:t>
      </w:r>
    </w:p>
    <w:p w:rsidR="00E16B31" w:rsidRPr="001F4D2B" w:rsidRDefault="00E16B31" w:rsidP="00E16B31">
      <w:pPr>
        <w:pStyle w:val="ListParagraph"/>
        <w:widowControl w:val="0"/>
        <w:numPr>
          <w:ilvl w:val="0"/>
          <w:numId w:val="11"/>
        </w:numPr>
        <w:autoSpaceDE w:val="0"/>
        <w:autoSpaceDN w:val="0"/>
        <w:adjustRightInd w:val="0"/>
        <w:rPr>
          <w:rFonts w:ascii="Times New Roman" w:hAnsi="Times New Roman" w:cs="Times New Roman"/>
        </w:rPr>
      </w:pPr>
      <w:r w:rsidRPr="001F4D2B">
        <w:rPr>
          <w:rFonts w:ascii="Times New Roman" w:hAnsi="Times New Roman" w:cs="Times New Roman"/>
        </w:rPr>
        <w:t xml:space="preserve">What is the main difference between the cockpit communication of veteran pilot Suren Ratwatte and the transcript from Avianca 052? </w:t>
      </w:r>
    </w:p>
    <w:p w:rsidR="00227DF9" w:rsidRPr="001F4D2B" w:rsidRDefault="00444112" w:rsidP="00227DF9">
      <w:pPr>
        <w:widowControl w:val="0"/>
        <w:autoSpaceDE w:val="0"/>
        <w:autoSpaceDN w:val="0"/>
        <w:adjustRightInd w:val="0"/>
        <w:rPr>
          <w:rFonts w:ascii="Times New Roman" w:hAnsi="Times New Roman"/>
        </w:rPr>
      </w:pPr>
      <w:r w:rsidRPr="001F4D2B">
        <w:rPr>
          <w:rFonts w:ascii="Times New Roman" w:hAnsi="Times New Roman"/>
          <w:b/>
        </w:rPr>
        <w:t xml:space="preserve">                                                                  </w:t>
      </w:r>
      <w:r w:rsidR="00227DF9" w:rsidRPr="001F4D2B">
        <w:rPr>
          <w:rFonts w:ascii="Times New Roman" w:hAnsi="Times New Roman"/>
          <w:b/>
        </w:rPr>
        <w:t>Post Reading Discussion</w:t>
      </w:r>
      <w:r w:rsidR="00227DF9" w:rsidRPr="001F4D2B">
        <w:rPr>
          <w:rFonts w:ascii="Times New Roman" w:hAnsi="Times New Roman"/>
        </w:rPr>
        <w:t>:</w:t>
      </w:r>
    </w:p>
    <w:p w:rsidR="00E16B31" w:rsidRPr="001F4D2B" w:rsidRDefault="00227DF9" w:rsidP="00E16B31">
      <w:pPr>
        <w:numPr>
          <w:ilvl w:val="0"/>
          <w:numId w:val="15"/>
        </w:numPr>
        <w:spacing w:line="276" w:lineRule="auto"/>
        <w:rPr>
          <w:rFonts w:ascii="Times New Roman" w:eastAsia="Calibri" w:hAnsi="Times New Roman"/>
        </w:rPr>
      </w:pPr>
      <w:r w:rsidRPr="001F4D2B">
        <w:rPr>
          <w:rFonts w:ascii="Times New Roman" w:hAnsi="Times New Roman"/>
        </w:rPr>
        <w:t xml:space="preserve">Post Reading 1: </w:t>
      </w:r>
      <w:r w:rsidR="00E16B31" w:rsidRPr="001F4D2B">
        <w:rPr>
          <w:rFonts w:ascii="Times New Roman" w:eastAsia="Calibri" w:hAnsi="Times New Roman"/>
        </w:rPr>
        <w:t xml:space="preserve">Define “mitigated speech.” How does that impact the pilots? </w:t>
      </w:r>
    </w:p>
    <w:p w:rsidR="00E16B31" w:rsidRPr="001F4D2B" w:rsidRDefault="00E16B31" w:rsidP="00E16B31">
      <w:pPr>
        <w:pStyle w:val="ListParagraph"/>
        <w:widowControl w:val="0"/>
        <w:numPr>
          <w:ilvl w:val="0"/>
          <w:numId w:val="15"/>
        </w:numPr>
        <w:autoSpaceDE w:val="0"/>
        <w:autoSpaceDN w:val="0"/>
        <w:adjustRightInd w:val="0"/>
        <w:rPr>
          <w:rFonts w:ascii="Times New Roman" w:hAnsi="Times New Roman" w:cs="Times New Roman"/>
        </w:rPr>
      </w:pPr>
      <w:r w:rsidRPr="001F4D2B">
        <w:rPr>
          <w:rFonts w:ascii="Times New Roman" w:hAnsi="Times New Roman" w:cs="Times New Roman"/>
        </w:rPr>
        <w:t xml:space="preserve">How does linguistics impact the communication in a cockpit? </w:t>
      </w:r>
    </w:p>
    <w:p w:rsidR="001F4D2B" w:rsidRPr="001F4D2B" w:rsidRDefault="001F4D2B" w:rsidP="00E16B31">
      <w:pPr>
        <w:pStyle w:val="ListParagraph"/>
        <w:widowControl w:val="0"/>
        <w:numPr>
          <w:ilvl w:val="0"/>
          <w:numId w:val="15"/>
        </w:numPr>
        <w:autoSpaceDE w:val="0"/>
        <w:autoSpaceDN w:val="0"/>
        <w:adjustRightInd w:val="0"/>
        <w:rPr>
          <w:rFonts w:ascii="Times New Roman" w:hAnsi="Times New Roman" w:cs="Times New Roman"/>
        </w:rPr>
      </w:pPr>
      <w:r w:rsidRPr="001F4D2B">
        <w:rPr>
          <w:rFonts w:ascii="Times New Roman" w:hAnsi="Times New Roman" w:cs="Times New Roman"/>
        </w:rPr>
        <w:t>Using the 1982 Air Florida crash into the Patoma</w:t>
      </w:r>
      <w:r w:rsidR="006048D6">
        <w:rPr>
          <w:rFonts w:ascii="Times New Roman" w:hAnsi="Times New Roman" w:cs="Times New Roman"/>
        </w:rPr>
        <w:t>c River as an example, why might planes be saf</w:t>
      </w:r>
      <w:r w:rsidRPr="001F4D2B">
        <w:rPr>
          <w:rFonts w:ascii="Times New Roman" w:hAnsi="Times New Roman" w:cs="Times New Roman"/>
        </w:rPr>
        <w:t>er when the least experienced pilot is flying?</w:t>
      </w:r>
      <w:r w:rsidR="006048D6">
        <w:rPr>
          <w:rFonts w:ascii="Times New Roman" w:hAnsi="Times New Roman" w:cs="Times New Roman"/>
        </w:rPr>
        <w:t xml:space="preserve"> Explain what happened.</w:t>
      </w:r>
      <w:r w:rsidRPr="001F4D2B">
        <w:rPr>
          <w:rFonts w:ascii="Times New Roman" w:hAnsi="Times New Roman" w:cs="Times New Roman"/>
        </w:rPr>
        <w:t xml:space="preserve"> </w:t>
      </w:r>
    </w:p>
    <w:p w:rsidR="00F238A6" w:rsidRDefault="00F238A6" w:rsidP="00BD45C1">
      <w:pPr>
        <w:rPr>
          <w:rFonts w:ascii="Calibri" w:eastAsia="Calibri" w:hAnsi="Calibri" w:cs="Calibri"/>
          <w:b/>
        </w:rPr>
      </w:pPr>
    </w:p>
    <w:p w:rsidR="00F238A6" w:rsidRDefault="0008685E" w:rsidP="0008685E">
      <w:pPr>
        <w:jc w:val="center"/>
        <w:rPr>
          <w:rFonts w:ascii="Calibri" w:eastAsia="Calibri" w:hAnsi="Calibri" w:cs="Calibri"/>
          <w:b/>
        </w:rPr>
      </w:pPr>
      <w:r w:rsidRPr="004102BF">
        <w:rPr>
          <w:rFonts w:ascii="Calibri" w:eastAsia="Calibri" w:hAnsi="Calibri" w:cs="Calibri"/>
          <w:b/>
        </w:rPr>
        <w:t>Chapter 7: “THE ETHNIC THEORY OF PLANE CRASHES”</w:t>
      </w:r>
    </w:p>
    <w:p w:rsidR="0048140E" w:rsidRPr="00BE015D" w:rsidRDefault="003B6AB9" w:rsidP="00BE015D">
      <w:pPr>
        <w:jc w:val="center"/>
        <w:rPr>
          <w:rFonts w:ascii="Times New Roman" w:hAnsi="Times New Roman"/>
          <w:sz w:val="22"/>
          <w:szCs w:val="22"/>
        </w:rPr>
      </w:pPr>
      <w:r w:rsidRPr="00046058">
        <w:rPr>
          <w:rFonts w:ascii="Times New Roman" w:hAnsi="Times New Roman"/>
          <w:b/>
          <w:bCs/>
          <w:sz w:val="22"/>
          <w:szCs w:val="22"/>
          <w:u w:val="single"/>
        </w:rPr>
        <w:t>Part Two (pages 198-223)</w:t>
      </w:r>
    </w:p>
    <w:p w:rsidR="00CD6945" w:rsidRDefault="003B6AB9" w:rsidP="00BD45C1">
      <w:pPr>
        <w:rPr>
          <w:rFonts w:ascii="Calibri" w:eastAsia="Calibri" w:hAnsi="Calibri" w:cs="Calibri"/>
        </w:rPr>
      </w:pPr>
      <w:r w:rsidRPr="00BE015D">
        <w:rPr>
          <w:rFonts w:ascii="Calibri" w:eastAsia="Calibri" w:hAnsi="Calibri" w:cs="Calibri"/>
          <w:b/>
        </w:rPr>
        <w:t>Discussion 1</w:t>
      </w:r>
      <w:r>
        <w:rPr>
          <w:rFonts w:ascii="Calibri" w:eastAsia="Calibri" w:hAnsi="Calibri" w:cs="Calibri"/>
        </w:rPr>
        <w:t xml:space="preserve">: </w:t>
      </w:r>
      <w:r w:rsidR="00BD45C1">
        <w:rPr>
          <w:rFonts w:ascii="Calibri" w:eastAsia="Calibri" w:hAnsi="Calibri" w:cs="Calibri"/>
        </w:rPr>
        <w:t xml:space="preserve">The first part of this reading is all about the airline crashes, and what could have been done to prevent them. </w:t>
      </w:r>
      <w:r w:rsidR="006048D6">
        <w:rPr>
          <w:rFonts w:ascii="Calibri" w:eastAsia="Calibri" w:hAnsi="Calibri" w:cs="Calibri"/>
        </w:rPr>
        <w:t>Have you ever had any crazy/scary flying experiences?</w:t>
      </w:r>
    </w:p>
    <w:p w:rsidR="0048140E" w:rsidRDefault="0048140E" w:rsidP="00BD45C1">
      <w:pPr>
        <w:rPr>
          <w:rFonts w:ascii="Calibri" w:eastAsia="Calibri" w:hAnsi="Calibri" w:cs="Calibri"/>
        </w:rPr>
      </w:pPr>
    </w:p>
    <w:p w:rsidR="0058015A" w:rsidRPr="00046058" w:rsidRDefault="0058015A" w:rsidP="00BE015D">
      <w:pPr>
        <w:rPr>
          <w:rFonts w:ascii="Times New Roman" w:hAnsi="Times New Roman"/>
          <w:sz w:val="22"/>
          <w:szCs w:val="22"/>
        </w:rPr>
      </w:pPr>
      <w:r w:rsidRPr="00046058">
        <w:rPr>
          <w:rFonts w:ascii="Times New Roman" w:hAnsi="Times New Roman"/>
          <w:b/>
          <w:bCs/>
          <w:sz w:val="22"/>
          <w:szCs w:val="22"/>
          <w:u w:val="single"/>
        </w:rPr>
        <w:t>Chapter Seven: The Ethnic Theory of Plane Crashes-Part Two (pages 198-223)</w:t>
      </w:r>
    </w:p>
    <w:p w:rsidR="00FD56C2" w:rsidRDefault="003C0933" w:rsidP="003C0933">
      <w:pPr>
        <w:widowControl w:val="0"/>
        <w:autoSpaceDE w:val="0"/>
        <w:autoSpaceDN w:val="0"/>
        <w:adjustRightInd w:val="0"/>
        <w:rPr>
          <w:rFonts w:ascii="Times New Roman" w:hAnsi="Times New Roman"/>
          <w:sz w:val="22"/>
          <w:szCs w:val="22"/>
        </w:rPr>
      </w:pPr>
      <w:r>
        <w:rPr>
          <w:rFonts w:ascii="Times New Roman" w:hAnsi="Times New Roman"/>
          <w:sz w:val="22"/>
          <w:szCs w:val="22"/>
        </w:rPr>
        <w:t>1.What word is never mentioned in the conversation with the ATC?</w:t>
      </w:r>
    </w:p>
    <w:p w:rsidR="003C0933" w:rsidRDefault="003C0933" w:rsidP="003C0933">
      <w:pPr>
        <w:widowControl w:val="0"/>
        <w:autoSpaceDE w:val="0"/>
        <w:autoSpaceDN w:val="0"/>
        <w:adjustRightInd w:val="0"/>
        <w:rPr>
          <w:rFonts w:ascii="Times New Roman" w:hAnsi="Times New Roman"/>
          <w:sz w:val="22"/>
          <w:szCs w:val="22"/>
        </w:rPr>
      </w:pPr>
    </w:p>
    <w:p w:rsidR="003C0933" w:rsidRPr="003C0933" w:rsidRDefault="003C0933" w:rsidP="003C0933">
      <w:pPr>
        <w:widowControl w:val="0"/>
        <w:autoSpaceDE w:val="0"/>
        <w:autoSpaceDN w:val="0"/>
        <w:adjustRightInd w:val="0"/>
        <w:rPr>
          <w:rFonts w:ascii="Times New Roman" w:hAnsi="Times New Roman"/>
          <w:sz w:val="22"/>
          <w:szCs w:val="22"/>
        </w:rPr>
      </w:pPr>
      <w:r>
        <w:rPr>
          <w:rFonts w:ascii="Times New Roman" w:hAnsi="Times New Roman"/>
          <w:sz w:val="22"/>
          <w:szCs w:val="22"/>
        </w:rPr>
        <w:t>2.What to things do we learn about the NY Air Traffic Controllers? What impact might this have?</w:t>
      </w:r>
    </w:p>
    <w:p w:rsidR="0078457F" w:rsidRDefault="0078457F" w:rsidP="0078457F">
      <w:pPr>
        <w:widowControl w:val="0"/>
        <w:autoSpaceDE w:val="0"/>
        <w:autoSpaceDN w:val="0"/>
        <w:adjustRightInd w:val="0"/>
        <w:rPr>
          <w:rFonts w:ascii="Times New Roman" w:hAnsi="Times New Roman"/>
          <w:sz w:val="22"/>
          <w:szCs w:val="22"/>
        </w:rPr>
      </w:pPr>
    </w:p>
    <w:p w:rsidR="0058015A" w:rsidRPr="003B6AB9" w:rsidRDefault="00BE015D" w:rsidP="003B6AB9">
      <w:pPr>
        <w:widowControl w:val="0"/>
        <w:autoSpaceDE w:val="0"/>
        <w:autoSpaceDN w:val="0"/>
        <w:adjustRightInd w:val="0"/>
        <w:rPr>
          <w:rFonts w:ascii="Times New Roman" w:hAnsi="Times New Roman"/>
          <w:sz w:val="22"/>
          <w:szCs w:val="22"/>
        </w:rPr>
      </w:pPr>
      <w:r>
        <w:rPr>
          <w:rFonts w:ascii="Times New Roman" w:hAnsi="Times New Roman"/>
          <w:sz w:val="22"/>
          <w:szCs w:val="22"/>
        </w:rPr>
        <w:t>3</w:t>
      </w:r>
      <w:r w:rsidR="003B6AB9">
        <w:rPr>
          <w:rFonts w:ascii="Times New Roman" w:hAnsi="Times New Roman"/>
          <w:sz w:val="22"/>
          <w:szCs w:val="22"/>
        </w:rPr>
        <w:t>.</w:t>
      </w:r>
      <w:r w:rsidR="003C0933">
        <w:rPr>
          <w:rFonts w:ascii="Times New Roman" w:hAnsi="Times New Roman"/>
          <w:sz w:val="22"/>
          <w:szCs w:val="22"/>
        </w:rPr>
        <w:t>What role does Klotz being a Columbian possibly contribute to the miscommunication between he and the ATC?</w:t>
      </w:r>
    </w:p>
    <w:p w:rsidR="0058015A" w:rsidRPr="00046058" w:rsidRDefault="0058015A" w:rsidP="0058015A">
      <w:pPr>
        <w:widowControl w:val="0"/>
        <w:autoSpaceDE w:val="0"/>
        <w:autoSpaceDN w:val="0"/>
        <w:adjustRightInd w:val="0"/>
        <w:rPr>
          <w:rFonts w:ascii="Times New Roman" w:hAnsi="Times New Roman"/>
          <w:sz w:val="22"/>
          <w:szCs w:val="22"/>
        </w:rPr>
      </w:pPr>
    </w:p>
    <w:p w:rsidR="0058015A" w:rsidRPr="00046058" w:rsidRDefault="00BE015D" w:rsidP="0058015A">
      <w:pPr>
        <w:widowControl w:val="0"/>
        <w:autoSpaceDE w:val="0"/>
        <w:autoSpaceDN w:val="0"/>
        <w:adjustRightInd w:val="0"/>
        <w:rPr>
          <w:rFonts w:ascii="Times New Roman" w:hAnsi="Times New Roman"/>
          <w:sz w:val="22"/>
          <w:szCs w:val="22"/>
        </w:rPr>
      </w:pPr>
      <w:r>
        <w:rPr>
          <w:rFonts w:ascii="Times New Roman" w:hAnsi="Times New Roman"/>
          <w:sz w:val="22"/>
          <w:szCs w:val="22"/>
        </w:rPr>
        <w:t>4</w:t>
      </w:r>
      <w:r w:rsidR="003B6AB9">
        <w:rPr>
          <w:rFonts w:ascii="Times New Roman" w:hAnsi="Times New Roman"/>
          <w:sz w:val="22"/>
          <w:szCs w:val="22"/>
        </w:rPr>
        <w:t>.</w:t>
      </w:r>
      <w:r w:rsidR="0058015A" w:rsidRPr="00046058">
        <w:rPr>
          <w:rFonts w:ascii="Times New Roman" w:hAnsi="Times New Roman"/>
          <w:sz w:val="22"/>
          <w:szCs w:val="22"/>
        </w:rPr>
        <w:t>What are the three classic preconditions of a plane crash? How did these play out in the Avianca crash?</w:t>
      </w:r>
    </w:p>
    <w:p w:rsidR="0058015A" w:rsidRPr="00046058" w:rsidRDefault="0058015A" w:rsidP="0058015A">
      <w:pPr>
        <w:widowControl w:val="0"/>
        <w:autoSpaceDE w:val="0"/>
        <w:autoSpaceDN w:val="0"/>
        <w:adjustRightInd w:val="0"/>
        <w:rPr>
          <w:rFonts w:ascii="Times New Roman" w:hAnsi="Times New Roman"/>
          <w:sz w:val="22"/>
          <w:szCs w:val="22"/>
        </w:rPr>
      </w:pPr>
    </w:p>
    <w:p w:rsidR="003C0933" w:rsidRDefault="00BE015D" w:rsidP="0058015A">
      <w:pPr>
        <w:widowControl w:val="0"/>
        <w:autoSpaceDE w:val="0"/>
        <w:autoSpaceDN w:val="0"/>
        <w:adjustRightInd w:val="0"/>
        <w:rPr>
          <w:rFonts w:ascii="Times New Roman" w:hAnsi="Times New Roman"/>
          <w:sz w:val="22"/>
          <w:szCs w:val="22"/>
        </w:rPr>
      </w:pPr>
      <w:r>
        <w:rPr>
          <w:rFonts w:ascii="Times New Roman" w:hAnsi="Times New Roman"/>
          <w:sz w:val="22"/>
          <w:szCs w:val="22"/>
        </w:rPr>
        <w:t>5.</w:t>
      </w:r>
      <w:r w:rsidR="003C0933">
        <w:rPr>
          <w:rFonts w:ascii="Times New Roman" w:hAnsi="Times New Roman"/>
          <w:sz w:val="22"/>
          <w:szCs w:val="22"/>
        </w:rPr>
        <w:t>The co-pilot tells the Captain, “The weather radar has helped us a lot.” What is he really telling him and why doesn’t he just say what he means?</w:t>
      </w:r>
    </w:p>
    <w:p w:rsidR="00BE015D" w:rsidRDefault="00BE015D" w:rsidP="0058015A">
      <w:pPr>
        <w:widowControl w:val="0"/>
        <w:autoSpaceDE w:val="0"/>
        <w:autoSpaceDN w:val="0"/>
        <w:adjustRightInd w:val="0"/>
        <w:rPr>
          <w:rFonts w:ascii="Times New Roman" w:hAnsi="Times New Roman"/>
          <w:sz w:val="22"/>
          <w:szCs w:val="22"/>
        </w:rPr>
      </w:pPr>
    </w:p>
    <w:p w:rsidR="0058015A" w:rsidRPr="00046058" w:rsidRDefault="00BE015D" w:rsidP="0058015A">
      <w:pPr>
        <w:widowControl w:val="0"/>
        <w:autoSpaceDE w:val="0"/>
        <w:autoSpaceDN w:val="0"/>
        <w:adjustRightInd w:val="0"/>
        <w:rPr>
          <w:rFonts w:ascii="Times New Roman" w:hAnsi="Times New Roman"/>
          <w:sz w:val="22"/>
          <w:szCs w:val="22"/>
        </w:rPr>
      </w:pPr>
      <w:r>
        <w:rPr>
          <w:rFonts w:ascii="Times New Roman" w:hAnsi="Times New Roman"/>
          <w:sz w:val="22"/>
          <w:szCs w:val="22"/>
        </w:rPr>
        <w:t>6</w:t>
      </w:r>
      <w:r w:rsidR="003B6AB9">
        <w:rPr>
          <w:rFonts w:ascii="Times New Roman" w:hAnsi="Times New Roman"/>
          <w:sz w:val="22"/>
          <w:szCs w:val="22"/>
        </w:rPr>
        <w:t>.</w:t>
      </w:r>
      <w:r w:rsidR="0078457F">
        <w:rPr>
          <w:rFonts w:ascii="Times New Roman" w:hAnsi="Times New Roman"/>
          <w:sz w:val="22"/>
          <w:szCs w:val="22"/>
        </w:rPr>
        <w:t>I</w:t>
      </w:r>
      <w:r w:rsidR="0058015A" w:rsidRPr="00046058">
        <w:rPr>
          <w:rFonts w:ascii="Times New Roman" w:hAnsi="Times New Roman"/>
          <w:sz w:val="22"/>
          <w:szCs w:val="22"/>
        </w:rPr>
        <w:t xml:space="preserve">n Korea (and many Asian countries) where does the burden of understanding lie? How is this different in Western cultures? </w:t>
      </w:r>
    </w:p>
    <w:p w:rsidR="0058015A" w:rsidRDefault="0058015A" w:rsidP="005801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3C0933" w:rsidRDefault="00BE015D" w:rsidP="005801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BE015D">
        <w:rPr>
          <w:rFonts w:ascii="Times New Roman" w:hAnsi="Times New Roman"/>
          <w:b/>
          <w:sz w:val="22"/>
          <w:szCs w:val="22"/>
        </w:rPr>
        <w:t>Chapter 7 Post-Reading</w:t>
      </w:r>
      <w:r>
        <w:rPr>
          <w:rFonts w:ascii="Times New Roman" w:hAnsi="Times New Roman"/>
          <w:sz w:val="22"/>
          <w:szCs w:val="22"/>
        </w:rPr>
        <w:t>:</w:t>
      </w:r>
    </w:p>
    <w:p w:rsidR="0058015A" w:rsidRPr="00134E04" w:rsidRDefault="00BE015D" w:rsidP="005801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BE015D">
        <w:rPr>
          <w:rFonts w:ascii="Times New Roman" w:hAnsi="Times New Roman"/>
          <w:b/>
          <w:sz w:val="22"/>
          <w:szCs w:val="22"/>
        </w:rPr>
        <w:t>Post Reading Question 1</w:t>
      </w:r>
      <w:r>
        <w:rPr>
          <w:rFonts w:ascii="Times New Roman" w:hAnsi="Times New Roman"/>
          <w:sz w:val="22"/>
          <w:szCs w:val="22"/>
        </w:rPr>
        <w:t xml:space="preserve">: </w:t>
      </w:r>
      <w:r w:rsidR="0058015A" w:rsidRPr="00046058">
        <w:rPr>
          <w:rFonts w:ascii="Times New Roman" w:hAnsi="Times New Roman"/>
          <w:sz w:val="22"/>
          <w:szCs w:val="22"/>
        </w:rPr>
        <w:t>What is Gladwell explaining about the importance of communication?</w:t>
      </w:r>
    </w:p>
    <w:p w:rsidR="0058015A" w:rsidRPr="00046058" w:rsidRDefault="0058015A" w:rsidP="005801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 w:val="22"/>
          <w:szCs w:val="22"/>
        </w:rPr>
      </w:pPr>
    </w:p>
    <w:p w:rsidR="0055433C" w:rsidRPr="00BE015D" w:rsidRDefault="00BE015D" w:rsidP="00BE015D">
      <w:pPr>
        <w:rPr>
          <w:rFonts w:ascii="Times New Roman" w:hAnsi="Times New Roman"/>
        </w:rPr>
      </w:pPr>
      <w:r w:rsidRPr="00BE015D">
        <w:rPr>
          <w:rFonts w:ascii="Times New Roman" w:eastAsia="Calibri" w:hAnsi="Times New Roman"/>
          <w:b/>
        </w:rPr>
        <w:t>Post Reading Question 2</w:t>
      </w:r>
      <w:r>
        <w:rPr>
          <w:rFonts w:ascii="Times New Roman" w:eastAsia="Calibri" w:hAnsi="Times New Roman"/>
        </w:rPr>
        <w:t xml:space="preserve">: </w:t>
      </w:r>
      <w:r w:rsidR="00BD45C1" w:rsidRPr="00227DF9">
        <w:rPr>
          <w:rFonts w:ascii="Times New Roman" w:eastAsia="Calibri" w:hAnsi="Times New Roman"/>
        </w:rPr>
        <w:t xml:space="preserve">So far in this book, </w:t>
      </w:r>
      <w:r w:rsidR="0058015A" w:rsidRPr="00227DF9">
        <w:rPr>
          <w:rFonts w:ascii="Times New Roman" w:eastAsia="Calibri" w:hAnsi="Times New Roman"/>
        </w:rPr>
        <w:t xml:space="preserve">what have you learned from this book that is helpful and interesting about </w:t>
      </w:r>
      <w:r w:rsidR="00BD45C1" w:rsidRPr="00227DF9">
        <w:rPr>
          <w:rFonts w:ascii="Times New Roman" w:eastAsia="Calibri" w:hAnsi="Times New Roman"/>
        </w:rPr>
        <w:t>what it takes to be successful? What parts has your group enjoyed?</w:t>
      </w:r>
      <w:r w:rsidR="0058015A" w:rsidRPr="00227DF9">
        <w:rPr>
          <w:rFonts w:ascii="Times New Roman" w:eastAsia="Calibri" w:hAnsi="Times New Roman"/>
        </w:rPr>
        <w:t xml:space="preserve"> Not enjoyed? </w:t>
      </w:r>
      <w:r w:rsidR="00BD45C1" w:rsidRPr="00227DF9">
        <w:rPr>
          <w:rFonts w:ascii="Times New Roman" w:eastAsia="Calibri" w:hAnsi="Times New Roman"/>
        </w:rPr>
        <w:t>What cool project do you think we can do to dis</w:t>
      </w:r>
      <w:r w:rsidR="0058015A" w:rsidRPr="00227DF9">
        <w:rPr>
          <w:rFonts w:ascii="Times New Roman" w:eastAsia="Calibri" w:hAnsi="Times New Roman"/>
        </w:rPr>
        <w:t xml:space="preserve">play our knowledge? </w:t>
      </w:r>
    </w:p>
    <w:p w:rsidR="0008685E" w:rsidRDefault="0008685E" w:rsidP="00F019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 w:val="22"/>
          <w:szCs w:val="22"/>
        </w:rPr>
      </w:pPr>
    </w:p>
    <w:p w:rsidR="00F01919" w:rsidRDefault="00F01919" w:rsidP="00B711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2"/>
          <w:szCs w:val="22"/>
        </w:rPr>
      </w:pPr>
      <w:r>
        <w:rPr>
          <w:rFonts w:ascii="Times New Roman" w:hAnsi="Times New Roman"/>
          <w:b/>
          <w:sz w:val="22"/>
          <w:szCs w:val="22"/>
        </w:rPr>
        <w:t>Chapter Eight:</w:t>
      </w:r>
      <w:r w:rsidR="0078457F">
        <w:rPr>
          <w:rFonts w:ascii="Times New Roman" w:hAnsi="Times New Roman"/>
          <w:b/>
          <w:sz w:val="22"/>
          <w:szCs w:val="22"/>
        </w:rPr>
        <w:t xml:space="preserve"> Rice Paddies and Math Tests</w:t>
      </w:r>
    </w:p>
    <w:p w:rsidR="0078457F" w:rsidRDefault="0078457F" w:rsidP="00F019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 w:val="22"/>
          <w:szCs w:val="22"/>
        </w:rPr>
      </w:pPr>
    </w:p>
    <w:p w:rsidR="00C06DC5" w:rsidRDefault="00C06DC5" w:rsidP="00C06DC5">
      <w:pPr>
        <w:rPr>
          <w:rFonts w:ascii="Calibri" w:eastAsia="Calibri" w:hAnsi="Calibri" w:cs="Calibri"/>
          <w:b/>
        </w:rPr>
      </w:pPr>
      <w:r>
        <w:rPr>
          <w:rFonts w:ascii="Calibri" w:eastAsia="Calibri" w:hAnsi="Calibri" w:cs="Calibri"/>
          <w:b/>
        </w:rPr>
        <w:t>QUESTION OF THE DAY OF THE CHAPTER 8</w:t>
      </w:r>
      <w:r w:rsidRPr="00912DB0">
        <w:rPr>
          <w:rFonts w:ascii="Calibri" w:eastAsia="Calibri" w:hAnsi="Calibri" w:cs="Calibri"/>
        </w:rPr>
        <w:t>:</w:t>
      </w:r>
      <w:r>
        <w:rPr>
          <w:rFonts w:ascii="Calibri" w:eastAsia="Calibri" w:hAnsi="Calibri" w:cs="Calibri"/>
          <w:b/>
        </w:rPr>
        <w:t xml:space="preserve"> Discuss in groups and each group will present one or two of the responses from your discussion.</w:t>
      </w:r>
    </w:p>
    <w:p w:rsidR="003B6AB9" w:rsidRDefault="003B6AB9" w:rsidP="00F01919">
      <w:pPr>
        <w:rPr>
          <w:rFonts w:ascii="Calibri" w:eastAsia="Calibri" w:hAnsi="Calibri" w:cs="Calibri"/>
        </w:rPr>
      </w:pPr>
    </w:p>
    <w:p w:rsidR="00F01919" w:rsidRDefault="003B6AB9" w:rsidP="00F01919">
      <w:pPr>
        <w:rPr>
          <w:rFonts w:ascii="Calibri" w:eastAsia="Calibri" w:hAnsi="Calibri" w:cs="Calibri"/>
        </w:rPr>
      </w:pPr>
      <w:r>
        <w:rPr>
          <w:rFonts w:ascii="Calibri" w:eastAsia="Calibri" w:hAnsi="Calibri" w:cs="Calibri"/>
        </w:rPr>
        <w:t xml:space="preserve">Discussion 1: </w:t>
      </w:r>
      <w:r w:rsidR="005A2691">
        <w:rPr>
          <w:rFonts w:ascii="Calibri" w:eastAsia="Calibri" w:hAnsi="Calibri" w:cs="Calibri"/>
        </w:rPr>
        <w:t>How long would you spend on a math problem before concluding that it’s too hard to solve?</w:t>
      </w:r>
    </w:p>
    <w:p w:rsidR="00F01919" w:rsidRDefault="00F01919" w:rsidP="00F01919">
      <w:pPr>
        <w:rPr>
          <w:rFonts w:ascii="Calibri" w:eastAsia="Calibri" w:hAnsi="Calibri" w:cs="Calibri"/>
        </w:rPr>
      </w:pPr>
    </w:p>
    <w:p w:rsidR="00C06DC5" w:rsidRDefault="00C06DC5" w:rsidP="00C06DC5">
      <w:pPr>
        <w:rPr>
          <w:rFonts w:ascii="Calibri" w:eastAsia="Calibri" w:hAnsi="Calibri" w:cs="Calibri"/>
          <w:b/>
        </w:rPr>
      </w:pPr>
      <w:r>
        <w:rPr>
          <w:rFonts w:ascii="Calibri" w:eastAsia="Calibri" w:hAnsi="Calibri" w:cs="Calibri"/>
          <w:b/>
        </w:rPr>
        <w:t>GUIDED READING QUESTIONS: Answer each in COMPLETE SENTENCES (3-5 each).</w:t>
      </w:r>
    </w:p>
    <w:p w:rsidR="00F01919" w:rsidRDefault="00F01919" w:rsidP="00F01919">
      <w:pPr>
        <w:rPr>
          <w:rFonts w:ascii="Calibri" w:eastAsia="Calibri" w:hAnsi="Calibri" w:cs="Calibri"/>
        </w:rPr>
      </w:pPr>
    </w:p>
    <w:p w:rsidR="00F01919" w:rsidRDefault="00F01919" w:rsidP="00F01919">
      <w:pPr>
        <w:numPr>
          <w:ilvl w:val="0"/>
          <w:numId w:val="12"/>
        </w:numPr>
        <w:spacing w:line="276" w:lineRule="auto"/>
        <w:rPr>
          <w:rFonts w:ascii="Calibri" w:eastAsia="Calibri" w:hAnsi="Calibri" w:cs="Calibri"/>
        </w:rPr>
      </w:pPr>
      <w:r>
        <w:rPr>
          <w:rFonts w:ascii="Calibri" w:eastAsia="Calibri" w:hAnsi="Calibri" w:cs="Calibri"/>
        </w:rPr>
        <w:t>Is it easy or hard to grow rice? What evidence do you have to support this claim?</w:t>
      </w:r>
    </w:p>
    <w:p w:rsidR="00BE015D" w:rsidRDefault="00F01919" w:rsidP="00F63A74">
      <w:pPr>
        <w:numPr>
          <w:ilvl w:val="0"/>
          <w:numId w:val="12"/>
        </w:numPr>
        <w:spacing w:line="276" w:lineRule="auto"/>
        <w:rPr>
          <w:rFonts w:ascii="Calibri" w:eastAsia="Calibri" w:hAnsi="Calibri" w:cs="Calibri"/>
        </w:rPr>
      </w:pPr>
      <w:r w:rsidRPr="00BE015D">
        <w:rPr>
          <w:rFonts w:ascii="Calibri" w:eastAsia="Calibri" w:hAnsi="Calibri" w:cs="Calibri"/>
        </w:rPr>
        <w:t xml:space="preserve">While it is easy to assume that students from Asian countries are just predisposed to math, what is another explanation as to why they could be better? </w:t>
      </w:r>
    </w:p>
    <w:p w:rsidR="00F01919" w:rsidRDefault="00F01919" w:rsidP="00F01919">
      <w:pPr>
        <w:numPr>
          <w:ilvl w:val="0"/>
          <w:numId w:val="12"/>
        </w:numPr>
        <w:spacing w:line="276" w:lineRule="auto"/>
        <w:rPr>
          <w:rFonts w:ascii="Calibri" w:eastAsia="Calibri" w:hAnsi="Calibri" w:cs="Calibri"/>
        </w:rPr>
      </w:pPr>
      <w:r>
        <w:rPr>
          <w:rFonts w:ascii="Calibri" w:eastAsia="Calibri" w:hAnsi="Calibri" w:cs="Calibri"/>
        </w:rPr>
        <w:t xml:space="preserve">How many hours did the peasant farmers spend working annually? How does this relate back to another chapter we have read? </w:t>
      </w:r>
      <w:r w:rsidR="00CD6945">
        <w:rPr>
          <w:rFonts w:ascii="Calibri" w:eastAsia="Calibri" w:hAnsi="Calibri" w:cs="Calibri"/>
        </w:rPr>
        <w:t>Explain the connection.</w:t>
      </w:r>
    </w:p>
    <w:p w:rsidR="00F01919" w:rsidRDefault="00F01919" w:rsidP="00F01919">
      <w:pPr>
        <w:numPr>
          <w:ilvl w:val="0"/>
          <w:numId w:val="12"/>
        </w:numPr>
        <w:spacing w:line="276" w:lineRule="auto"/>
        <w:rPr>
          <w:rFonts w:ascii="Calibri" w:eastAsia="Calibri" w:hAnsi="Calibri" w:cs="Calibri"/>
        </w:rPr>
      </w:pPr>
      <w:r>
        <w:rPr>
          <w:rFonts w:ascii="Calibri" w:eastAsia="Calibri" w:hAnsi="Calibri" w:cs="Calibri"/>
        </w:rPr>
        <w:t xml:space="preserve">How did growing rice help to develop a culture? Look at the paragraph that goes from page 236 to 237. </w:t>
      </w:r>
    </w:p>
    <w:p w:rsidR="00BE015D" w:rsidRDefault="00BE015D" w:rsidP="00F01919">
      <w:pPr>
        <w:numPr>
          <w:ilvl w:val="0"/>
          <w:numId w:val="12"/>
        </w:numPr>
        <w:spacing w:line="276" w:lineRule="auto"/>
        <w:rPr>
          <w:rFonts w:ascii="Calibri" w:eastAsia="Calibri" w:hAnsi="Calibri" w:cs="Calibri"/>
        </w:rPr>
      </w:pPr>
      <w:r>
        <w:rPr>
          <w:rFonts w:ascii="Calibri" w:eastAsia="Calibri" w:hAnsi="Calibri" w:cs="Calibri"/>
        </w:rPr>
        <w:t>How long did the high school students Schoenfield questions, say that they spent on solving a problem before concluding it was too hard?</w:t>
      </w:r>
      <w:r w:rsidR="005A2691">
        <w:rPr>
          <w:rFonts w:ascii="Calibri" w:eastAsia="Calibri" w:hAnsi="Calibri" w:cs="Calibri"/>
        </w:rPr>
        <w:t xml:space="preserve">  </w:t>
      </w:r>
    </w:p>
    <w:p w:rsidR="00F01919" w:rsidRDefault="00F01919" w:rsidP="00F01919">
      <w:pPr>
        <w:numPr>
          <w:ilvl w:val="0"/>
          <w:numId w:val="12"/>
        </w:numPr>
        <w:spacing w:line="276" w:lineRule="auto"/>
        <w:rPr>
          <w:rFonts w:ascii="Calibri" w:eastAsia="Calibri" w:hAnsi="Calibri" w:cs="Calibri"/>
        </w:rPr>
      </w:pPr>
      <w:r>
        <w:rPr>
          <w:rFonts w:ascii="Calibri" w:eastAsia="Calibri" w:hAnsi="Calibri" w:cs="Calibri"/>
        </w:rPr>
        <w:t xml:space="preserve">What does Gladwell share about the TIMSS exam? Which two things are related? What does that mean? </w:t>
      </w:r>
    </w:p>
    <w:p w:rsidR="00181AEB" w:rsidRDefault="00181AEB"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227DF9" w:rsidRPr="005A2691" w:rsidRDefault="00444112" w:rsidP="005A2691">
      <w:pPr>
        <w:widowControl w:val="0"/>
        <w:autoSpaceDE w:val="0"/>
        <w:autoSpaceDN w:val="0"/>
        <w:adjustRightInd w:val="0"/>
        <w:rPr>
          <w:rFonts w:ascii="Times New Roman" w:hAnsi="Times New Roman"/>
        </w:rPr>
      </w:pPr>
      <w:r w:rsidRPr="005A2691">
        <w:rPr>
          <w:rFonts w:ascii="Times New Roman" w:hAnsi="Times New Roman"/>
          <w:b/>
        </w:rPr>
        <w:t xml:space="preserve">                                                                </w:t>
      </w:r>
      <w:r w:rsidR="00227DF9" w:rsidRPr="005A2691">
        <w:rPr>
          <w:rFonts w:ascii="Times New Roman" w:hAnsi="Times New Roman"/>
          <w:b/>
        </w:rPr>
        <w:t>Post Reading Discussion</w:t>
      </w:r>
      <w:r w:rsidR="00227DF9" w:rsidRPr="005A2691">
        <w:rPr>
          <w:rFonts w:ascii="Times New Roman" w:hAnsi="Times New Roman"/>
        </w:rPr>
        <w:t>:</w:t>
      </w:r>
    </w:p>
    <w:p w:rsidR="005A2691" w:rsidRDefault="005A2691" w:rsidP="005A2691">
      <w:pPr>
        <w:numPr>
          <w:ilvl w:val="0"/>
          <w:numId w:val="18"/>
        </w:numPr>
        <w:spacing w:line="276" w:lineRule="auto"/>
        <w:rPr>
          <w:rFonts w:ascii="Calibri" w:eastAsia="Calibri" w:hAnsi="Calibri" w:cs="Calibri"/>
        </w:rPr>
      </w:pPr>
      <w:r>
        <w:rPr>
          <w:rFonts w:ascii="Calibri" w:eastAsia="Calibri" w:hAnsi="Calibri" w:cs="Calibri"/>
        </w:rPr>
        <w:t xml:space="preserve">Gladwell asserts that Chinese children learn numbers faster than American children. What evidence does he use to back this up? </w:t>
      </w:r>
      <w:r>
        <w:rPr>
          <w:rFonts w:ascii="Calibri" w:eastAsia="Calibri" w:hAnsi="Calibri" w:cs="Calibri"/>
        </w:rPr>
        <w:t>Do you agree with this idea or question it?</w:t>
      </w:r>
    </w:p>
    <w:p w:rsidR="005A2691" w:rsidRDefault="005A2691" w:rsidP="005A2691">
      <w:pPr>
        <w:ind w:left="720"/>
        <w:rPr>
          <w:rFonts w:ascii="Times New Roman" w:eastAsia="Calibri" w:hAnsi="Times New Roman"/>
        </w:rPr>
      </w:pPr>
    </w:p>
    <w:p w:rsidR="005A2691" w:rsidRPr="005A2691" w:rsidRDefault="00BE015D" w:rsidP="005A2691">
      <w:pPr>
        <w:pStyle w:val="ListParagraph"/>
        <w:numPr>
          <w:ilvl w:val="0"/>
          <w:numId w:val="18"/>
        </w:numPr>
        <w:rPr>
          <w:rFonts w:ascii="Times New Roman" w:eastAsia="Calibri" w:hAnsi="Times New Roman"/>
        </w:rPr>
      </w:pPr>
      <w:r w:rsidRPr="005A2691">
        <w:rPr>
          <w:rFonts w:ascii="Times New Roman" w:eastAsia="Calibri" w:hAnsi="Times New Roman"/>
        </w:rPr>
        <w:t xml:space="preserve">Try to remember the numbers listed on page 227. How long did it take each member of your group to memorize it? </w:t>
      </w:r>
    </w:p>
    <w:p w:rsidR="005A2691" w:rsidRPr="005A2691" w:rsidRDefault="005A2691" w:rsidP="005A2691">
      <w:pPr>
        <w:spacing w:line="276" w:lineRule="auto"/>
        <w:ind w:left="720"/>
        <w:rPr>
          <w:rFonts w:ascii="Calibri" w:eastAsia="Calibri" w:hAnsi="Calibri" w:cs="Calibri"/>
        </w:rPr>
      </w:pPr>
    </w:p>
    <w:p w:rsidR="00BE015D" w:rsidRDefault="00BE015D" w:rsidP="005A2691">
      <w:pPr>
        <w:pStyle w:val="ListParagraph"/>
        <w:widowControl w:val="0"/>
        <w:numPr>
          <w:ilvl w:val="0"/>
          <w:numId w:val="18"/>
        </w:numPr>
        <w:autoSpaceDE w:val="0"/>
        <w:autoSpaceDN w:val="0"/>
        <w:adjustRightInd w:val="0"/>
        <w:rPr>
          <w:rFonts w:ascii="Times New Roman" w:hAnsi="Times New Roman"/>
          <w:sz w:val="22"/>
          <w:szCs w:val="22"/>
        </w:rPr>
      </w:pPr>
      <w:r>
        <w:rPr>
          <w:rFonts w:ascii="Times New Roman" w:hAnsi="Times New Roman"/>
          <w:sz w:val="22"/>
          <w:szCs w:val="22"/>
        </w:rPr>
        <w:t>Schoenfield believes that math is not so much ability as attitude. Do you agree or disagree? Explain.</w:t>
      </w:r>
    </w:p>
    <w:p w:rsidR="005A2691" w:rsidRDefault="005A2691" w:rsidP="005A2691">
      <w:pPr>
        <w:pStyle w:val="ListParagraph"/>
        <w:widowControl w:val="0"/>
        <w:autoSpaceDE w:val="0"/>
        <w:autoSpaceDN w:val="0"/>
        <w:adjustRightInd w:val="0"/>
        <w:rPr>
          <w:rFonts w:ascii="Times New Roman" w:hAnsi="Times New Roman"/>
          <w:sz w:val="22"/>
          <w:szCs w:val="22"/>
        </w:rPr>
      </w:pPr>
    </w:p>
    <w:p w:rsidR="00227DF9" w:rsidRPr="00BE015D" w:rsidRDefault="00227DF9" w:rsidP="005A2691">
      <w:pPr>
        <w:pStyle w:val="ListParagraph"/>
        <w:widowControl w:val="0"/>
        <w:numPr>
          <w:ilvl w:val="0"/>
          <w:numId w:val="18"/>
        </w:numPr>
        <w:autoSpaceDE w:val="0"/>
        <w:autoSpaceDN w:val="0"/>
        <w:adjustRightInd w:val="0"/>
        <w:rPr>
          <w:rFonts w:ascii="Times New Roman" w:hAnsi="Times New Roman"/>
          <w:sz w:val="22"/>
          <w:szCs w:val="22"/>
        </w:rPr>
      </w:pPr>
      <w:r w:rsidRPr="00BE015D">
        <w:rPr>
          <w:rFonts w:ascii="Times New Roman" w:hAnsi="Times New Roman"/>
          <w:sz w:val="22"/>
          <w:szCs w:val="22"/>
        </w:rPr>
        <w:t xml:space="preserve">What is the most interesting / thoughtful take away from today’s reading? How can the </w:t>
      </w:r>
    </w:p>
    <w:p w:rsidR="00BE015D" w:rsidRDefault="00227DF9" w:rsidP="00227DF9">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                            information in today’s reading apply to your life?</w:t>
      </w:r>
      <w:r w:rsidR="00BE015D">
        <w:rPr>
          <w:rFonts w:ascii="Times New Roman" w:hAnsi="Times New Roman"/>
          <w:sz w:val="22"/>
          <w:szCs w:val="22"/>
        </w:rPr>
        <w:t xml:space="preserve"> </w:t>
      </w:r>
    </w:p>
    <w:p w:rsidR="00181AEB" w:rsidRDefault="00181AEB"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BE015D" w:rsidRDefault="00BE015D"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3B6AB9" w:rsidRPr="005A2691" w:rsidRDefault="003B6AB9"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3B6AB9" w:rsidRDefault="003B6AB9"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3B6AB9" w:rsidRDefault="003B6AB9"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3B6AB9" w:rsidRDefault="003B6AB9"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3B6AB9" w:rsidRDefault="003B6AB9"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55433C" w:rsidRDefault="0055433C"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55433C" w:rsidRDefault="0055433C"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3B6AB9" w:rsidRDefault="003B6AB9"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3B6AB9" w:rsidRDefault="003B6AB9"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3B6AB9" w:rsidRDefault="003B6AB9"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3B6AB9" w:rsidRDefault="003B6AB9"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805E2E" w:rsidRDefault="00805E2E" w:rsidP="00B7119C">
      <w:pPr>
        <w:widowControl w:val="0"/>
        <w:autoSpaceDE w:val="0"/>
        <w:autoSpaceDN w:val="0"/>
        <w:adjustRightInd w:val="0"/>
        <w:jc w:val="center"/>
        <w:rPr>
          <w:rFonts w:ascii="Times New Roman" w:hAnsi="Times New Roman"/>
          <w:b/>
          <w:bCs/>
          <w:sz w:val="22"/>
          <w:szCs w:val="22"/>
          <w:u w:val="single"/>
        </w:rPr>
      </w:pPr>
      <w:r w:rsidRPr="00046058">
        <w:rPr>
          <w:rFonts w:ascii="Times New Roman" w:hAnsi="Times New Roman"/>
          <w:b/>
          <w:bCs/>
          <w:sz w:val="22"/>
          <w:szCs w:val="22"/>
          <w:u w:val="single"/>
        </w:rPr>
        <w:t>Chapter Nine: Marita’s Bargain (pages 250-269)</w:t>
      </w:r>
    </w:p>
    <w:p w:rsidR="005A2691" w:rsidRDefault="005A2691" w:rsidP="00B7119C">
      <w:pPr>
        <w:widowControl w:val="0"/>
        <w:autoSpaceDE w:val="0"/>
        <w:autoSpaceDN w:val="0"/>
        <w:adjustRightInd w:val="0"/>
        <w:jc w:val="center"/>
        <w:rPr>
          <w:rFonts w:ascii="Times New Roman" w:hAnsi="Times New Roman"/>
          <w:b/>
          <w:bCs/>
          <w:sz w:val="22"/>
          <w:szCs w:val="22"/>
          <w:u w:val="single"/>
        </w:rPr>
      </w:pPr>
    </w:p>
    <w:p w:rsidR="005A2691" w:rsidRDefault="003B6AB9" w:rsidP="00C06DC5">
      <w:pPr>
        <w:rPr>
          <w:rFonts w:ascii="Calibri" w:eastAsia="Calibri" w:hAnsi="Calibri" w:cs="Calibri"/>
        </w:rPr>
      </w:pPr>
      <w:r w:rsidRPr="003B6AB9">
        <w:rPr>
          <w:rFonts w:ascii="Calibri" w:eastAsia="Calibri" w:hAnsi="Calibri" w:cs="Calibri"/>
        </w:rPr>
        <w:t>Discussion 1</w:t>
      </w:r>
      <w:r>
        <w:rPr>
          <w:rFonts w:ascii="Calibri" w:eastAsia="Calibri" w:hAnsi="Calibri" w:cs="Calibri"/>
          <w:b/>
        </w:rPr>
        <w:t xml:space="preserve">: </w:t>
      </w:r>
      <w:r w:rsidR="00C06DC5" w:rsidRPr="00C06DC5">
        <w:rPr>
          <w:rFonts w:ascii="Calibri" w:eastAsia="Calibri" w:hAnsi="Calibri" w:cs="Calibri"/>
        </w:rPr>
        <w:t xml:space="preserve">What should the purpose of the United States’ educational system be? What is effective about our system of education? What can be improved about our educational system? </w:t>
      </w:r>
    </w:p>
    <w:p w:rsidR="005A2691" w:rsidRDefault="005A2691" w:rsidP="00C06DC5">
      <w:pPr>
        <w:rPr>
          <w:rFonts w:ascii="Calibri" w:eastAsia="Calibri" w:hAnsi="Calibri" w:cs="Calibri"/>
        </w:rPr>
      </w:pPr>
    </w:p>
    <w:p w:rsidR="00C06DC5" w:rsidRPr="00C06DC5" w:rsidRDefault="005A2691" w:rsidP="00C06DC5">
      <w:pPr>
        <w:rPr>
          <w:rFonts w:ascii="Calibri" w:eastAsia="Calibri" w:hAnsi="Calibri" w:cs="Calibri"/>
        </w:rPr>
      </w:pPr>
      <w:r>
        <w:rPr>
          <w:rFonts w:ascii="Calibri" w:eastAsia="Calibri" w:hAnsi="Calibri" w:cs="Calibri"/>
        </w:rPr>
        <w:t xml:space="preserve">Discussion 2: </w:t>
      </w:r>
      <w:r w:rsidR="00C06DC5" w:rsidRPr="00C06DC5">
        <w:rPr>
          <w:rFonts w:ascii="Calibri" w:eastAsia="Calibri" w:hAnsi="Calibri" w:cs="Calibri"/>
        </w:rPr>
        <w:t xml:space="preserve">Does our school calendar (starting / ending dates) need to be changed? </w:t>
      </w:r>
    </w:p>
    <w:p w:rsidR="00C06DC5" w:rsidRPr="00046058" w:rsidRDefault="00C06DC5" w:rsidP="00805E2E">
      <w:pPr>
        <w:widowControl w:val="0"/>
        <w:autoSpaceDE w:val="0"/>
        <w:autoSpaceDN w:val="0"/>
        <w:adjustRightInd w:val="0"/>
        <w:rPr>
          <w:rFonts w:ascii="Times New Roman" w:hAnsi="Times New Roman"/>
          <w:b/>
          <w:bCs/>
          <w:sz w:val="22"/>
          <w:szCs w:val="22"/>
          <w:u w:val="single"/>
        </w:rPr>
      </w:pPr>
    </w:p>
    <w:p w:rsidR="00805E2E" w:rsidRPr="00181AEB" w:rsidRDefault="00C06DC5" w:rsidP="00181AEB">
      <w:pPr>
        <w:rPr>
          <w:rFonts w:ascii="Calibri" w:eastAsia="Calibri" w:hAnsi="Calibri" w:cs="Calibri"/>
          <w:b/>
        </w:rPr>
      </w:pPr>
      <w:r>
        <w:rPr>
          <w:rFonts w:ascii="Calibri" w:eastAsia="Calibri" w:hAnsi="Calibri" w:cs="Calibri"/>
          <w:b/>
        </w:rPr>
        <w:t>GUIDED READING QUESTIONS: Answer each in COMPLETE SENTENCES (3-5 each).</w:t>
      </w:r>
    </w:p>
    <w:p w:rsidR="00805E2E" w:rsidRPr="00046058" w:rsidRDefault="00805E2E" w:rsidP="00805E2E">
      <w:pPr>
        <w:pStyle w:val="ListParagraph"/>
        <w:widowControl w:val="0"/>
        <w:numPr>
          <w:ilvl w:val="0"/>
          <w:numId w:val="2"/>
        </w:numPr>
        <w:autoSpaceDE w:val="0"/>
        <w:autoSpaceDN w:val="0"/>
        <w:adjustRightInd w:val="0"/>
        <w:rPr>
          <w:rFonts w:ascii="Times New Roman" w:hAnsi="Times New Roman" w:cs="Times New Roman"/>
          <w:sz w:val="22"/>
          <w:szCs w:val="22"/>
        </w:rPr>
      </w:pPr>
      <w:r w:rsidRPr="00046058">
        <w:rPr>
          <w:rFonts w:ascii="Times New Roman" w:hAnsi="Times New Roman" w:cs="Times New Roman"/>
          <w:sz w:val="22"/>
          <w:szCs w:val="22"/>
        </w:rPr>
        <w:t>What is special about the KIPP program? Where is the school located? What neighborhood feeds into KIPP Academy?</w:t>
      </w:r>
    </w:p>
    <w:p w:rsidR="00805E2E" w:rsidRPr="00492DCC" w:rsidRDefault="00805E2E" w:rsidP="00805E2E">
      <w:pPr>
        <w:widowControl w:val="0"/>
        <w:autoSpaceDE w:val="0"/>
        <w:autoSpaceDN w:val="0"/>
        <w:adjustRightInd w:val="0"/>
        <w:rPr>
          <w:rFonts w:ascii="Times New Roman" w:hAnsi="Times New Roman"/>
          <w:sz w:val="22"/>
          <w:szCs w:val="22"/>
        </w:rPr>
      </w:pPr>
    </w:p>
    <w:p w:rsidR="005A2691" w:rsidRDefault="00805E2E" w:rsidP="005A2691">
      <w:pPr>
        <w:pStyle w:val="ListParagraph"/>
        <w:widowControl w:val="0"/>
        <w:numPr>
          <w:ilvl w:val="0"/>
          <w:numId w:val="2"/>
        </w:numPr>
        <w:autoSpaceDE w:val="0"/>
        <w:autoSpaceDN w:val="0"/>
        <w:adjustRightInd w:val="0"/>
        <w:rPr>
          <w:rFonts w:ascii="Times New Roman" w:hAnsi="Times New Roman" w:cs="Times New Roman"/>
          <w:sz w:val="22"/>
          <w:szCs w:val="22"/>
        </w:rPr>
      </w:pPr>
      <w:r w:rsidRPr="00046058">
        <w:rPr>
          <w:rFonts w:ascii="Times New Roman" w:hAnsi="Times New Roman" w:cs="Times New Roman"/>
          <w:sz w:val="22"/>
          <w:szCs w:val="22"/>
        </w:rPr>
        <w:t>How does the length of the school year differ between U.S., Korean, &amp; Japanese schools? (260) How does the American idea of “summer vacation” fit into this argument?</w:t>
      </w:r>
    </w:p>
    <w:p w:rsidR="005A2691" w:rsidRPr="005A2691" w:rsidRDefault="005A2691" w:rsidP="005A2691">
      <w:pPr>
        <w:pStyle w:val="ListParagraph"/>
        <w:rPr>
          <w:rFonts w:ascii="Times New Roman" w:hAnsi="Times New Roman" w:cs="Times New Roman"/>
          <w:sz w:val="22"/>
          <w:szCs w:val="22"/>
        </w:rPr>
      </w:pPr>
    </w:p>
    <w:p w:rsidR="00805E2E" w:rsidRPr="005A2691" w:rsidRDefault="00805E2E" w:rsidP="005A2691">
      <w:pPr>
        <w:pStyle w:val="ListParagraph"/>
        <w:widowControl w:val="0"/>
        <w:numPr>
          <w:ilvl w:val="0"/>
          <w:numId w:val="2"/>
        </w:numPr>
        <w:autoSpaceDE w:val="0"/>
        <w:autoSpaceDN w:val="0"/>
        <w:adjustRightInd w:val="0"/>
        <w:rPr>
          <w:rFonts w:ascii="Times New Roman" w:hAnsi="Times New Roman" w:cs="Times New Roman"/>
          <w:sz w:val="22"/>
          <w:szCs w:val="22"/>
        </w:rPr>
      </w:pPr>
      <w:r w:rsidRPr="005A2691">
        <w:rPr>
          <w:rFonts w:ascii="Times New Roman" w:hAnsi="Times New Roman" w:cs="Times New Roman"/>
          <w:sz w:val="22"/>
          <w:szCs w:val="22"/>
        </w:rPr>
        <w:t xml:space="preserve">How has Marita’s cultural legacy let her down? (266) What is a solution? </w:t>
      </w:r>
    </w:p>
    <w:p w:rsidR="00805E2E" w:rsidRPr="00046058" w:rsidRDefault="00805E2E" w:rsidP="00805E2E">
      <w:pPr>
        <w:widowControl w:val="0"/>
        <w:autoSpaceDE w:val="0"/>
        <w:autoSpaceDN w:val="0"/>
        <w:adjustRightInd w:val="0"/>
        <w:rPr>
          <w:rFonts w:ascii="Times New Roman" w:hAnsi="Times New Roman"/>
          <w:sz w:val="22"/>
          <w:szCs w:val="22"/>
        </w:rPr>
      </w:pPr>
    </w:p>
    <w:p w:rsidR="00805E2E" w:rsidRPr="00046058" w:rsidRDefault="00805E2E" w:rsidP="00805E2E">
      <w:pPr>
        <w:pStyle w:val="ListParagraph"/>
        <w:widowControl w:val="0"/>
        <w:numPr>
          <w:ilvl w:val="0"/>
          <w:numId w:val="2"/>
        </w:numPr>
        <w:autoSpaceDE w:val="0"/>
        <w:autoSpaceDN w:val="0"/>
        <w:adjustRightInd w:val="0"/>
        <w:rPr>
          <w:rFonts w:ascii="Times New Roman" w:hAnsi="Times New Roman" w:cs="Times New Roman"/>
          <w:sz w:val="22"/>
          <w:szCs w:val="22"/>
        </w:rPr>
      </w:pPr>
      <w:r w:rsidRPr="00046058">
        <w:rPr>
          <w:rFonts w:ascii="Times New Roman" w:hAnsi="Times New Roman" w:cs="Times New Roman"/>
          <w:sz w:val="22"/>
          <w:szCs w:val="22"/>
        </w:rPr>
        <w:t>What is Marita’s bargain? (267)</w:t>
      </w:r>
    </w:p>
    <w:p w:rsidR="00805E2E" w:rsidRPr="00046058" w:rsidRDefault="00805E2E" w:rsidP="00805E2E">
      <w:pPr>
        <w:widowControl w:val="0"/>
        <w:autoSpaceDE w:val="0"/>
        <w:autoSpaceDN w:val="0"/>
        <w:adjustRightInd w:val="0"/>
        <w:rPr>
          <w:rFonts w:ascii="Times New Roman" w:hAnsi="Times New Roman"/>
          <w:sz w:val="22"/>
          <w:szCs w:val="22"/>
        </w:rPr>
      </w:pPr>
    </w:p>
    <w:p w:rsidR="00805E2E" w:rsidRPr="00046058" w:rsidRDefault="00805E2E" w:rsidP="00805E2E">
      <w:pPr>
        <w:pStyle w:val="ListParagraph"/>
        <w:widowControl w:val="0"/>
        <w:numPr>
          <w:ilvl w:val="0"/>
          <w:numId w:val="2"/>
        </w:numPr>
        <w:autoSpaceDE w:val="0"/>
        <w:autoSpaceDN w:val="0"/>
        <w:adjustRightInd w:val="0"/>
        <w:rPr>
          <w:rFonts w:ascii="Times New Roman" w:hAnsi="Times New Roman" w:cs="Times New Roman"/>
          <w:sz w:val="22"/>
          <w:szCs w:val="22"/>
        </w:rPr>
      </w:pPr>
      <w:r w:rsidRPr="00046058">
        <w:rPr>
          <w:rFonts w:ascii="Times New Roman" w:hAnsi="Times New Roman" w:cs="Times New Roman"/>
          <w:sz w:val="22"/>
          <w:szCs w:val="22"/>
        </w:rPr>
        <w:t>How do the 10,000 Hour-Rule &amp; “meaningful work” apply to Marita’s life? (267-269)</w:t>
      </w:r>
    </w:p>
    <w:p w:rsidR="00805E2E" w:rsidRPr="00046058" w:rsidRDefault="00805E2E" w:rsidP="00805E2E">
      <w:pPr>
        <w:widowControl w:val="0"/>
        <w:autoSpaceDE w:val="0"/>
        <w:autoSpaceDN w:val="0"/>
        <w:adjustRightInd w:val="0"/>
        <w:rPr>
          <w:rFonts w:ascii="Times New Roman" w:hAnsi="Times New Roman"/>
          <w:sz w:val="22"/>
          <w:szCs w:val="22"/>
        </w:rPr>
      </w:pPr>
    </w:p>
    <w:p w:rsidR="00227DF9" w:rsidRDefault="00227DF9" w:rsidP="00272474">
      <w:pPr>
        <w:widowControl w:val="0"/>
        <w:autoSpaceDE w:val="0"/>
        <w:autoSpaceDN w:val="0"/>
        <w:adjustRightInd w:val="0"/>
        <w:jc w:val="center"/>
        <w:rPr>
          <w:rFonts w:ascii="Times New Roman" w:hAnsi="Times New Roman"/>
          <w:sz w:val="22"/>
          <w:szCs w:val="22"/>
        </w:rPr>
      </w:pPr>
      <w:r w:rsidRPr="00227DF9">
        <w:rPr>
          <w:rFonts w:ascii="Times New Roman" w:hAnsi="Times New Roman"/>
          <w:b/>
          <w:sz w:val="22"/>
          <w:szCs w:val="22"/>
        </w:rPr>
        <w:t>Post Reading Discussion</w:t>
      </w:r>
      <w:r>
        <w:rPr>
          <w:rFonts w:ascii="Times New Roman" w:hAnsi="Times New Roman"/>
          <w:sz w:val="22"/>
          <w:szCs w:val="22"/>
        </w:rPr>
        <w:t>:</w:t>
      </w:r>
    </w:p>
    <w:p w:rsidR="00227DF9" w:rsidRDefault="00227DF9" w:rsidP="00227DF9">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Post Reading 1: What is the most interesting / thoughtful take away from today’s reading? How can the </w:t>
      </w:r>
    </w:p>
    <w:p w:rsidR="00227DF9" w:rsidRPr="00227DF9" w:rsidRDefault="00227DF9" w:rsidP="00227DF9">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                            information in today’s reading apply to your life?</w:t>
      </w:r>
    </w:p>
    <w:p w:rsidR="00943A7F" w:rsidRDefault="00943A7F" w:rsidP="00B7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E75DDB" w:rsidRPr="00046058" w:rsidRDefault="00E75DDB" w:rsidP="000460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sectPr w:rsidR="00E75DDB" w:rsidRPr="000460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F91" w:rsidRDefault="00452F91" w:rsidP="002A2DDC">
      <w:r>
        <w:separator/>
      </w:r>
    </w:p>
  </w:endnote>
  <w:endnote w:type="continuationSeparator" w:id="0">
    <w:p w:rsidR="00452F91" w:rsidRDefault="00452F91" w:rsidP="002A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F91" w:rsidRDefault="00452F91" w:rsidP="002A2DDC">
      <w:r>
        <w:separator/>
      </w:r>
    </w:p>
  </w:footnote>
  <w:footnote w:type="continuationSeparator" w:id="0">
    <w:p w:rsidR="00452F91" w:rsidRDefault="00452F91" w:rsidP="002A2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787"/>
    <w:multiLevelType w:val="multilevel"/>
    <w:tmpl w:val="E30A87B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3172DD1"/>
    <w:multiLevelType w:val="multilevel"/>
    <w:tmpl w:val="E252E1A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17C92948"/>
    <w:multiLevelType w:val="multilevel"/>
    <w:tmpl w:val="E252E1A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1CA05ED8"/>
    <w:multiLevelType w:val="hybridMultilevel"/>
    <w:tmpl w:val="E6EA3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4754F"/>
    <w:multiLevelType w:val="multilevel"/>
    <w:tmpl w:val="541E911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2A3026F6"/>
    <w:multiLevelType w:val="multilevel"/>
    <w:tmpl w:val="E124B6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5171EF"/>
    <w:multiLevelType w:val="multilevel"/>
    <w:tmpl w:val="44E802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2F7C5FA1"/>
    <w:multiLevelType w:val="multilevel"/>
    <w:tmpl w:val="E252E1A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41CA33D4"/>
    <w:multiLevelType w:val="hybridMultilevel"/>
    <w:tmpl w:val="E6C0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53F0F"/>
    <w:multiLevelType w:val="multilevel"/>
    <w:tmpl w:val="C784C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BAA71D0"/>
    <w:multiLevelType w:val="multilevel"/>
    <w:tmpl w:val="2E666B0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5BF62F71"/>
    <w:multiLevelType w:val="multilevel"/>
    <w:tmpl w:val="749E6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A825B68"/>
    <w:multiLevelType w:val="multilevel"/>
    <w:tmpl w:val="DEEE02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D703314"/>
    <w:multiLevelType w:val="multilevel"/>
    <w:tmpl w:val="749E6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2963889"/>
    <w:multiLevelType w:val="multilevel"/>
    <w:tmpl w:val="2E04BB2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75E10997"/>
    <w:multiLevelType w:val="multilevel"/>
    <w:tmpl w:val="749E6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A53122"/>
    <w:multiLevelType w:val="multilevel"/>
    <w:tmpl w:val="2E666B0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7DC11E4E"/>
    <w:multiLevelType w:val="hybridMultilevel"/>
    <w:tmpl w:val="B930FD0A"/>
    <w:lvl w:ilvl="0" w:tplc="F39E7D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6"/>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EC"/>
    <w:rsid w:val="000040D4"/>
    <w:rsid w:val="00034868"/>
    <w:rsid w:val="00046058"/>
    <w:rsid w:val="00052145"/>
    <w:rsid w:val="0008685E"/>
    <w:rsid w:val="000E5BFC"/>
    <w:rsid w:val="000F30D8"/>
    <w:rsid w:val="00111863"/>
    <w:rsid w:val="00134E04"/>
    <w:rsid w:val="00145D1B"/>
    <w:rsid w:val="00181AEB"/>
    <w:rsid w:val="00193127"/>
    <w:rsid w:val="001F4D2B"/>
    <w:rsid w:val="00227DF9"/>
    <w:rsid w:val="00272474"/>
    <w:rsid w:val="002A22F6"/>
    <w:rsid w:val="002A2DDC"/>
    <w:rsid w:val="002A45D4"/>
    <w:rsid w:val="002A47A5"/>
    <w:rsid w:val="002A6665"/>
    <w:rsid w:val="002B471D"/>
    <w:rsid w:val="002E730F"/>
    <w:rsid w:val="00330932"/>
    <w:rsid w:val="00332843"/>
    <w:rsid w:val="003419B7"/>
    <w:rsid w:val="0034556A"/>
    <w:rsid w:val="00345D91"/>
    <w:rsid w:val="00346B7E"/>
    <w:rsid w:val="003529A0"/>
    <w:rsid w:val="00364F84"/>
    <w:rsid w:val="003962DF"/>
    <w:rsid w:val="003B6AB9"/>
    <w:rsid w:val="003C0933"/>
    <w:rsid w:val="004102BF"/>
    <w:rsid w:val="004172B4"/>
    <w:rsid w:val="0042647B"/>
    <w:rsid w:val="00442303"/>
    <w:rsid w:val="00444112"/>
    <w:rsid w:val="00452F91"/>
    <w:rsid w:val="00453F17"/>
    <w:rsid w:val="004638BE"/>
    <w:rsid w:val="00471BF3"/>
    <w:rsid w:val="00474A9E"/>
    <w:rsid w:val="0048140E"/>
    <w:rsid w:val="00491D90"/>
    <w:rsid w:val="00492DCC"/>
    <w:rsid w:val="00493F39"/>
    <w:rsid w:val="004B2E57"/>
    <w:rsid w:val="004B5371"/>
    <w:rsid w:val="0055433C"/>
    <w:rsid w:val="0058015A"/>
    <w:rsid w:val="005A2691"/>
    <w:rsid w:val="005B7F38"/>
    <w:rsid w:val="006017CF"/>
    <w:rsid w:val="006048D6"/>
    <w:rsid w:val="0064370C"/>
    <w:rsid w:val="00686375"/>
    <w:rsid w:val="006C17C6"/>
    <w:rsid w:val="007175BB"/>
    <w:rsid w:val="0073090F"/>
    <w:rsid w:val="00734D35"/>
    <w:rsid w:val="00740F49"/>
    <w:rsid w:val="0074488F"/>
    <w:rsid w:val="00771854"/>
    <w:rsid w:val="0078457F"/>
    <w:rsid w:val="0078625C"/>
    <w:rsid w:val="007B3F8D"/>
    <w:rsid w:val="007C47DC"/>
    <w:rsid w:val="00805E2E"/>
    <w:rsid w:val="00820877"/>
    <w:rsid w:val="00834F63"/>
    <w:rsid w:val="00845AAB"/>
    <w:rsid w:val="008D40FE"/>
    <w:rsid w:val="008E2D4C"/>
    <w:rsid w:val="008F7018"/>
    <w:rsid w:val="0090756B"/>
    <w:rsid w:val="00912DB0"/>
    <w:rsid w:val="0092411E"/>
    <w:rsid w:val="00925073"/>
    <w:rsid w:val="00941730"/>
    <w:rsid w:val="00943A7F"/>
    <w:rsid w:val="00973656"/>
    <w:rsid w:val="009A7888"/>
    <w:rsid w:val="009D2B3E"/>
    <w:rsid w:val="00A245AD"/>
    <w:rsid w:val="00A31B54"/>
    <w:rsid w:val="00A3313D"/>
    <w:rsid w:val="00A60D5E"/>
    <w:rsid w:val="00A62EB7"/>
    <w:rsid w:val="00A725A0"/>
    <w:rsid w:val="00A85657"/>
    <w:rsid w:val="00AD61FA"/>
    <w:rsid w:val="00B04A82"/>
    <w:rsid w:val="00B073BC"/>
    <w:rsid w:val="00B35684"/>
    <w:rsid w:val="00B520D1"/>
    <w:rsid w:val="00B70B88"/>
    <w:rsid w:val="00B7119C"/>
    <w:rsid w:val="00B73707"/>
    <w:rsid w:val="00B87A62"/>
    <w:rsid w:val="00BB17F3"/>
    <w:rsid w:val="00BD45C1"/>
    <w:rsid w:val="00BD5FB1"/>
    <w:rsid w:val="00BE015D"/>
    <w:rsid w:val="00BE6F3E"/>
    <w:rsid w:val="00C06DC5"/>
    <w:rsid w:val="00C96837"/>
    <w:rsid w:val="00CA3857"/>
    <w:rsid w:val="00CA6FC9"/>
    <w:rsid w:val="00CC668F"/>
    <w:rsid w:val="00CD620C"/>
    <w:rsid w:val="00CD6945"/>
    <w:rsid w:val="00D25BC6"/>
    <w:rsid w:val="00D423E7"/>
    <w:rsid w:val="00D74A3D"/>
    <w:rsid w:val="00DD4407"/>
    <w:rsid w:val="00E16B31"/>
    <w:rsid w:val="00E44FAB"/>
    <w:rsid w:val="00E531F1"/>
    <w:rsid w:val="00E75DDB"/>
    <w:rsid w:val="00E77DC1"/>
    <w:rsid w:val="00E92600"/>
    <w:rsid w:val="00EA7A7A"/>
    <w:rsid w:val="00ED1C52"/>
    <w:rsid w:val="00EE290D"/>
    <w:rsid w:val="00EE2EEC"/>
    <w:rsid w:val="00EE53D8"/>
    <w:rsid w:val="00EE5975"/>
    <w:rsid w:val="00F018F1"/>
    <w:rsid w:val="00F01919"/>
    <w:rsid w:val="00F128CB"/>
    <w:rsid w:val="00F238A6"/>
    <w:rsid w:val="00F72115"/>
    <w:rsid w:val="00FA0AA2"/>
    <w:rsid w:val="00FD268B"/>
    <w:rsid w:val="00FD56C2"/>
    <w:rsid w:val="00FE1BC3"/>
    <w:rsid w:val="00FF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1F01C-BE59-4890-8D6C-ED48A5E4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27"/>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
    <w:name w:val="freebirdformviewerviewitemsitemrequiredasterisk"/>
    <w:basedOn w:val="DefaultParagraphFont"/>
    <w:rsid w:val="00D74A3D"/>
  </w:style>
  <w:style w:type="paragraph" w:customStyle="1" w:styleId="Default">
    <w:name w:val="Default"/>
    <w:rsid w:val="00D74A3D"/>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CC668F"/>
    <w:pPr>
      <w:ind w:left="720"/>
      <w:contextualSpacing/>
    </w:pPr>
    <w:rPr>
      <w:rFonts w:asciiTheme="minorHAnsi" w:eastAsiaTheme="minorEastAsia" w:hAnsiTheme="minorHAnsi" w:cstheme="minorBidi"/>
      <w:color w:val="auto"/>
    </w:rPr>
  </w:style>
  <w:style w:type="paragraph" w:styleId="Header">
    <w:name w:val="header"/>
    <w:basedOn w:val="Normal"/>
    <w:link w:val="HeaderChar"/>
    <w:uiPriority w:val="99"/>
    <w:unhideWhenUsed/>
    <w:rsid w:val="00CC668F"/>
    <w:pPr>
      <w:tabs>
        <w:tab w:val="center" w:pos="4320"/>
        <w:tab w:val="right" w:pos="8640"/>
      </w:tabs>
    </w:pPr>
    <w:rPr>
      <w:rFonts w:asciiTheme="minorHAnsi" w:eastAsiaTheme="minorEastAsia" w:hAnsiTheme="minorHAnsi" w:cstheme="minorBidi"/>
      <w:color w:val="auto"/>
    </w:rPr>
  </w:style>
  <w:style w:type="character" w:customStyle="1" w:styleId="HeaderChar">
    <w:name w:val="Header Char"/>
    <w:basedOn w:val="DefaultParagraphFont"/>
    <w:link w:val="Header"/>
    <w:uiPriority w:val="99"/>
    <w:rsid w:val="00CC668F"/>
    <w:rPr>
      <w:rFonts w:eastAsiaTheme="minorEastAsia"/>
      <w:sz w:val="24"/>
      <w:szCs w:val="24"/>
    </w:rPr>
  </w:style>
  <w:style w:type="paragraph" w:styleId="Footer">
    <w:name w:val="footer"/>
    <w:basedOn w:val="Normal"/>
    <w:link w:val="FooterChar"/>
    <w:uiPriority w:val="99"/>
    <w:unhideWhenUsed/>
    <w:rsid w:val="002A2DDC"/>
    <w:pPr>
      <w:tabs>
        <w:tab w:val="center" w:pos="4680"/>
        <w:tab w:val="right" w:pos="9360"/>
      </w:tabs>
    </w:pPr>
  </w:style>
  <w:style w:type="character" w:customStyle="1" w:styleId="FooterChar">
    <w:name w:val="Footer Char"/>
    <w:basedOn w:val="DefaultParagraphFont"/>
    <w:link w:val="Footer"/>
    <w:uiPriority w:val="99"/>
    <w:rsid w:val="002A2DDC"/>
    <w:rPr>
      <w:rFonts w:ascii="Times" w:eastAsia="ヒラギノ角ゴ Pro W3" w:hAnsi="Times" w:cs="Times New Roman"/>
      <w:color w:val="000000"/>
      <w:sz w:val="24"/>
      <w:szCs w:val="24"/>
    </w:rPr>
  </w:style>
  <w:style w:type="paragraph" w:styleId="NoSpacing">
    <w:name w:val="No Spacing"/>
    <w:uiPriority w:val="1"/>
    <w:qFormat/>
    <w:rsid w:val="00442303"/>
    <w:pPr>
      <w:spacing w:after="0" w:line="240" w:lineRule="auto"/>
    </w:pPr>
    <w:rPr>
      <w:rFonts w:ascii="Times" w:eastAsia="ヒラギノ角ゴ Pro W3" w:hAnsi="Times" w:cs="Times New Roman"/>
      <w:color w:val="000000"/>
      <w:sz w:val="24"/>
      <w:szCs w:val="24"/>
    </w:rPr>
  </w:style>
  <w:style w:type="character" w:styleId="Hyperlink">
    <w:name w:val="Hyperlink"/>
    <w:basedOn w:val="DefaultParagraphFont"/>
    <w:uiPriority w:val="99"/>
    <w:semiHidden/>
    <w:unhideWhenUsed/>
    <w:rsid w:val="00F72115"/>
    <w:rPr>
      <w:color w:val="0000FF"/>
      <w:u w:val="single"/>
    </w:rPr>
  </w:style>
  <w:style w:type="paragraph" w:styleId="BalloonText">
    <w:name w:val="Balloon Text"/>
    <w:basedOn w:val="Normal"/>
    <w:link w:val="BalloonTextChar"/>
    <w:uiPriority w:val="99"/>
    <w:semiHidden/>
    <w:unhideWhenUsed/>
    <w:rsid w:val="00E9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600"/>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11240">
      <w:bodyDiv w:val="1"/>
      <w:marLeft w:val="0"/>
      <w:marRight w:val="0"/>
      <w:marTop w:val="0"/>
      <w:marBottom w:val="0"/>
      <w:divBdr>
        <w:top w:val="none" w:sz="0" w:space="0" w:color="auto"/>
        <w:left w:val="none" w:sz="0" w:space="0" w:color="auto"/>
        <w:bottom w:val="none" w:sz="0" w:space="0" w:color="auto"/>
        <w:right w:val="none" w:sz="0" w:space="0" w:color="auto"/>
      </w:divBdr>
    </w:div>
    <w:div w:id="329254533">
      <w:bodyDiv w:val="1"/>
      <w:marLeft w:val="0"/>
      <w:marRight w:val="0"/>
      <w:marTop w:val="0"/>
      <w:marBottom w:val="0"/>
      <w:divBdr>
        <w:top w:val="none" w:sz="0" w:space="0" w:color="auto"/>
        <w:left w:val="none" w:sz="0" w:space="0" w:color="auto"/>
        <w:bottom w:val="none" w:sz="0" w:space="0" w:color="auto"/>
        <w:right w:val="none" w:sz="0" w:space="0" w:color="auto"/>
      </w:divBdr>
    </w:div>
    <w:div w:id="384960246">
      <w:bodyDiv w:val="1"/>
      <w:marLeft w:val="0"/>
      <w:marRight w:val="0"/>
      <w:marTop w:val="0"/>
      <w:marBottom w:val="0"/>
      <w:divBdr>
        <w:top w:val="none" w:sz="0" w:space="0" w:color="auto"/>
        <w:left w:val="none" w:sz="0" w:space="0" w:color="auto"/>
        <w:bottom w:val="none" w:sz="0" w:space="0" w:color="auto"/>
        <w:right w:val="none" w:sz="0" w:space="0" w:color="auto"/>
      </w:divBdr>
    </w:div>
    <w:div w:id="485825991">
      <w:bodyDiv w:val="1"/>
      <w:marLeft w:val="0"/>
      <w:marRight w:val="0"/>
      <w:marTop w:val="0"/>
      <w:marBottom w:val="0"/>
      <w:divBdr>
        <w:top w:val="none" w:sz="0" w:space="0" w:color="auto"/>
        <w:left w:val="none" w:sz="0" w:space="0" w:color="auto"/>
        <w:bottom w:val="none" w:sz="0" w:space="0" w:color="auto"/>
        <w:right w:val="none" w:sz="0" w:space="0" w:color="auto"/>
      </w:divBdr>
    </w:div>
    <w:div w:id="1130397584">
      <w:bodyDiv w:val="1"/>
      <w:marLeft w:val="0"/>
      <w:marRight w:val="0"/>
      <w:marTop w:val="0"/>
      <w:marBottom w:val="0"/>
      <w:divBdr>
        <w:top w:val="none" w:sz="0" w:space="0" w:color="auto"/>
        <w:left w:val="none" w:sz="0" w:space="0" w:color="auto"/>
        <w:bottom w:val="none" w:sz="0" w:space="0" w:color="auto"/>
        <w:right w:val="none" w:sz="0" w:space="0" w:color="auto"/>
      </w:divBdr>
    </w:div>
    <w:div w:id="1151630749">
      <w:bodyDiv w:val="1"/>
      <w:marLeft w:val="0"/>
      <w:marRight w:val="0"/>
      <w:marTop w:val="0"/>
      <w:marBottom w:val="0"/>
      <w:divBdr>
        <w:top w:val="none" w:sz="0" w:space="0" w:color="auto"/>
        <w:left w:val="none" w:sz="0" w:space="0" w:color="auto"/>
        <w:bottom w:val="none" w:sz="0" w:space="0" w:color="auto"/>
        <w:right w:val="none" w:sz="0" w:space="0" w:color="auto"/>
      </w:divBdr>
    </w:div>
    <w:div w:id="1335720489">
      <w:bodyDiv w:val="1"/>
      <w:marLeft w:val="0"/>
      <w:marRight w:val="0"/>
      <w:marTop w:val="0"/>
      <w:marBottom w:val="0"/>
      <w:divBdr>
        <w:top w:val="none" w:sz="0" w:space="0" w:color="auto"/>
        <w:left w:val="none" w:sz="0" w:space="0" w:color="auto"/>
        <w:bottom w:val="none" w:sz="0" w:space="0" w:color="auto"/>
        <w:right w:val="none" w:sz="0" w:space="0" w:color="auto"/>
      </w:divBdr>
    </w:div>
    <w:div w:id="15175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9</cp:revision>
  <cp:lastPrinted>2018-04-16T17:04:00Z</cp:lastPrinted>
  <dcterms:created xsi:type="dcterms:W3CDTF">2018-11-16T19:47:00Z</dcterms:created>
  <dcterms:modified xsi:type="dcterms:W3CDTF">2018-11-16T21:19:00Z</dcterms:modified>
</cp:coreProperties>
</file>